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47B5" w14:textId="4271C39D" w:rsidR="00680CBF" w:rsidRPr="004E7D87" w:rsidRDefault="00BE4E04" w:rsidP="00680CBF">
      <w:pPr>
        <w:pStyle w:val="ListParagraph"/>
        <w:ind w:left="0"/>
        <w:jc w:val="center"/>
        <w:rPr>
          <w:rFonts w:cstheme="minorHAnsi"/>
          <w:sz w:val="20"/>
          <w:szCs w:val="20"/>
        </w:rPr>
      </w:pPr>
      <w:r w:rsidRPr="004E7D87">
        <w:rPr>
          <w:rFonts w:cstheme="minorHAnsi"/>
          <w:b/>
          <w:bCs/>
          <w:sz w:val="20"/>
          <w:szCs w:val="20"/>
        </w:rPr>
        <w:t xml:space="preserve">LEGAL </w:t>
      </w:r>
      <w:r w:rsidR="003A3083" w:rsidRPr="004E7D87">
        <w:rPr>
          <w:rFonts w:cstheme="minorHAnsi"/>
          <w:b/>
          <w:bCs/>
          <w:sz w:val="20"/>
          <w:szCs w:val="20"/>
        </w:rPr>
        <w:t>PUBLIC NOTICE</w:t>
      </w:r>
      <w:r w:rsidR="003A3083" w:rsidRPr="004E7D87">
        <w:rPr>
          <w:rFonts w:cstheme="minorHAnsi"/>
          <w:b/>
          <w:bCs/>
          <w:sz w:val="20"/>
          <w:szCs w:val="20"/>
        </w:rPr>
        <w:br/>
      </w:r>
      <w:r w:rsidR="00E347FB">
        <w:rPr>
          <w:rFonts w:cstheme="minorHAnsi"/>
          <w:b/>
          <w:bCs/>
          <w:sz w:val="20"/>
          <w:szCs w:val="20"/>
        </w:rPr>
        <w:t>GENERAL</w:t>
      </w:r>
      <w:r w:rsidR="003A3083" w:rsidRPr="004E7D87">
        <w:rPr>
          <w:rFonts w:cstheme="minorHAnsi"/>
          <w:b/>
          <w:bCs/>
          <w:sz w:val="20"/>
          <w:szCs w:val="20"/>
        </w:rPr>
        <w:t xml:space="preserve"> ELECTION</w:t>
      </w:r>
      <w:r w:rsidR="003A3083" w:rsidRPr="004E7D87">
        <w:rPr>
          <w:rFonts w:cstheme="minorHAnsi"/>
          <w:b/>
          <w:bCs/>
          <w:sz w:val="20"/>
          <w:szCs w:val="20"/>
        </w:rPr>
        <w:br/>
      </w:r>
      <w:r w:rsidR="00E347FB">
        <w:rPr>
          <w:rFonts w:cstheme="minorHAnsi"/>
          <w:b/>
          <w:bCs/>
          <w:sz w:val="20"/>
          <w:szCs w:val="20"/>
        </w:rPr>
        <w:t>NOVEMBER 8</w:t>
      </w:r>
      <w:r w:rsidR="003A3083" w:rsidRPr="004E7D87">
        <w:rPr>
          <w:rFonts w:cstheme="minorHAnsi"/>
          <w:b/>
          <w:bCs/>
          <w:sz w:val="20"/>
          <w:szCs w:val="20"/>
        </w:rPr>
        <w:t>, 2022</w:t>
      </w:r>
      <w:r w:rsidR="003A3083" w:rsidRPr="004E7D87">
        <w:rPr>
          <w:rFonts w:cstheme="minorHAnsi"/>
          <w:b/>
          <w:bCs/>
          <w:sz w:val="20"/>
          <w:szCs w:val="20"/>
        </w:rPr>
        <w:br/>
        <w:t xml:space="preserve">HIGHLANDS COUNTY </w:t>
      </w:r>
      <w:r w:rsidR="003A3083" w:rsidRPr="004E7D87">
        <w:rPr>
          <w:rFonts w:cstheme="minorHAnsi"/>
          <w:b/>
          <w:bCs/>
          <w:sz w:val="20"/>
          <w:szCs w:val="20"/>
        </w:rPr>
        <w:br/>
        <w:t>CANVASSING BOARD</w:t>
      </w:r>
      <w:r w:rsidR="00EE723D" w:rsidRPr="004E7D87">
        <w:rPr>
          <w:rFonts w:cstheme="minorHAnsi"/>
          <w:sz w:val="20"/>
          <w:szCs w:val="20"/>
        </w:rPr>
        <w:br/>
      </w:r>
    </w:p>
    <w:p w14:paraId="71BF883D" w14:textId="3025F993" w:rsidR="00F06057" w:rsidRPr="004E7D87" w:rsidRDefault="00EE723D" w:rsidP="00680CBF">
      <w:pPr>
        <w:pStyle w:val="ListParagraph"/>
        <w:ind w:left="0"/>
        <w:rPr>
          <w:rFonts w:cstheme="minorHAnsi"/>
          <w:sz w:val="20"/>
          <w:szCs w:val="20"/>
        </w:rPr>
      </w:pPr>
      <w:r w:rsidRPr="004E7D87">
        <w:rPr>
          <w:rFonts w:cstheme="minorHAnsi"/>
          <w:sz w:val="20"/>
          <w:szCs w:val="20"/>
        </w:rPr>
        <w:br/>
      </w:r>
      <w:r w:rsidR="003A3083" w:rsidRPr="004E7D87">
        <w:rPr>
          <w:rFonts w:cstheme="minorHAnsi"/>
          <w:sz w:val="20"/>
          <w:szCs w:val="20"/>
        </w:rPr>
        <w:t>In accordance with F.S. 101.572 all Canvassing Board meetings are open to the public.  Notice is hereby given that meetings of the Highlands County Canvassing Board will convene at the office the Supervisor of Elections, 580 S. Commerce Ave.,</w:t>
      </w:r>
      <w:r w:rsidR="001D63E5" w:rsidRPr="004E7D87">
        <w:rPr>
          <w:rFonts w:cstheme="minorHAnsi"/>
          <w:sz w:val="20"/>
          <w:szCs w:val="20"/>
        </w:rPr>
        <w:br/>
      </w:r>
      <w:r w:rsidR="00F06057" w:rsidRPr="004E7D87">
        <w:rPr>
          <w:rFonts w:cstheme="minorHAnsi"/>
          <w:sz w:val="20"/>
          <w:szCs w:val="20"/>
        </w:rPr>
        <w:t>Ste. A201, Sebring, Florida 33870 on the following dates:</w:t>
      </w:r>
      <w:r w:rsidR="00F06057" w:rsidRPr="004E7D87">
        <w:rPr>
          <w:rFonts w:cstheme="minorHAnsi"/>
          <w:sz w:val="20"/>
          <w:szCs w:val="20"/>
        </w:rPr>
        <w:br/>
      </w:r>
    </w:p>
    <w:p w14:paraId="130637A0" w14:textId="4A8A5436" w:rsidR="003A3083" w:rsidRPr="004E7D87" w:rsidRDefault="00E347FB" w:rsidP="00F06057">
      <w:pPr>
        <w:pStyle w:val="ListParagraph"/>
        <w:numPr>
          <w:ilvl w:val="0"/>
          <w:numId w:val="2"/>
        </w:numPr>
        <w:rPr>
          <w:rFonts w:cstheme="minorHAnsi"/>
          <w:sz w:val="20"/>
          <w:szCs w:val="20"/>
        </w:rPr>
      </w:pPr>
      <w:r>
        <w:rPr>
          <w:rFonts w:cstheme="minorHAnsi"/>
          <w:sz w:val="20"/>
          <w:szCs w:val="20"/>
        </w:rPr>
        <w:t>October 20</w:t>
      </w:r>
      <w:r w:rsidR="00F06057" w:rsidRPr="004E7D87">
        <w:rPr>
          <w:rFonts w:cstheme="minorHAnsi"/>
          <w:sz w:val="20"/>
          <w:szCs w:val="20"/>
        </w:rPr>
        <w:t>, 2022 at 10</w:t>
      </w:r>
      <w:r w:rsidR="009D18E4">
        <w:rPr>
          <w:rFonts w:cstheme="minorHAnsi"/>
          <w:sz w:val="20"/>
          <w:szCs w:val="20"/>
        </w:rPr>
        <w:t>:00</w:t>
      </w:r>
      <w:r w:rsidR="00F06057" w:rsidRPr="004E7D87">
        <w:rPr>
          <w:rFonts w:cstheme="minorHAnsi"/>
          <w:sz w:val="20"/>
          <w:szCs w:val="20"/>
        </w:rPr>
        <w:t xml:space="preserve"> a.m. to conduct the Logic &amp; Accuracy (L&amp;A) Testing of Voting Equipment </w:t>
      </w:r>
    </w:p>
    <w:p w14:paraId="4365D25F" w14:textId="77777777" w:rsidR="00DB15D9" w:rsidRDefault="00E347FB" w:rsidP="00274FDF">
      <w:pPr>
        <w:pStyle w:val="ListParagraph"/>
        <w:numPr>
          <w:ilvl w:val="0"/>
          <w:numId w:val="2"/>
        </w:numPr>
        <w:rPr>
          <w:rFonts w:cstheme="minorHAnsi"/>
          <w:sz w:val="20"/>
          <w:szCs w:val="20"/>
        </w:rPr>
      </w:pPr>
      <w:r>
        <w:rPr>
          <w:rFonts w:cstheme="minorHAnsi"/>
          <w:sz w:val="20"/>
          <w:szCs w:val="20"/>
        </w:rPr>
        <w:t xml:space="preserve">October </w:t>
      </w:r>
      <w:r w:rsidR="00274FDF">
        <w:rPr>
          <w:rFonts w:cstheme="minorHAnsi"/>
          <w:sz w:val="20"/>
          <w:szCs w:val="20"/>
        </w:rPr>
        <w:t xml:space="preserve">21, </w:t>
      </w:r>
      <w:r>
        <w:rPr>
          <w:rFonts w:cstheme="minorHAnsi"/>
          <w:sz w:val="20"/>
          <w:szCs w:val="20"/>
        </w:rPr>
        <w:t xml:space="preserve">24, 25, 26, 27, </w:t>
      </w:r>
      <w:r w:rsidR="00274FDF">
        <w:rPr>
          <w:rFonts w:cstheme="minorHAnsi"/>
          <w:sz w:val="20"/>
          <w:szCs w:val="20"/>
        </w:rPr>
        <w:t>30, 31</w:t>
      </w:r>
      <w:r w:rsidR="00EC7A12" w:rsidRPr="004E7D87">
        <w:rPr>
          <w:rFonts w:cstheme="minorHAnsi"/>
          <w:sz w:val="20"/>
          <w:szCs w:val="20"/>
        </w:rPr>
        <w:t xml:space="preserve">, </w:t>
      </w:r>
      <w:r w:rsidR="00CC7D12" w:rsidRPr="004E7D87">
        <w:rPr>
          <w:rFonts w:cstheme="minorHAnsi"/>
          <w:sz w:val="20"/>
          <w:szCs w:val="20"/>
        </w:rPr>
        <w:t>2022</w:t>
      </w:r>
      <w:r w:rsidR="00274FDF">
        <w:rPr>
          <w:rFonts w:cstheme="minorHAnsi"/>
          <w:sz w:val="20"/>
          <w:szCs w:val="20"/>
        </w:rPr>
        <w:t xml:space="preserve"> and </w:t>
      </w:r>
    </w:p>
    <w:p w14:paraId="7C1B3D8C" w14:textId="688C1A69" w:rsidR="00274FDF" w:rsidRPr="00274FDF" w:rsidRDefault="00274FDF" w:rsidP="00DB15D9">
      <w:pPr>
        <w:pStyle w:val="ListParagraph"/>
        <w:rPr>
          <w:rFonts w:cstheme="minorHAnsi"/>
          <w:sz w:val="20"/>
          <w:szCs w:val="20"/>
        </w:rPr>
      </w:pPr>
      <w:r>
        <w:rPr>
          <w:rFonts w:cstheme="minorHAnsi"/>
          <w:sz w:val="20"/>
          <w:szCs w:val="20"/>
        </w:rPr>
        <w:t>November 1, 2, 3, 5, 2022</w:t>
      </w:r>
      <w:r w:rsidR="00CC7D12" w:rsidRPr="004E7D87">
        <w:rPr>
          <w:rFonts w:cstheme="minorHAnsi"/>
          <w:sz w:val="20"/>
          <w:szCs w:val="20"/>
        </w:rPr>
        <w:t xml:space="preserve"> at </w:t>
      </w:r>
      <w:r w:rsidR="00D23877" w:rsidRPr="004E7D87">
        <w:rPr>
          <w:rFonts w:cstheme="minorHAnsi"/>
          <w:sz w:val="20"/>
          <w:szCs w:val="20"/>
        </w:rPr>
        <w:t>9</w:t>
      </w:r>
      <w:r w:rsidR="00CC7D12" w:rsidRPr="004E7D87">
        <w:rPr>
          <w:rFonts w:cstheme="minorHAnsi"/>
          <w:sz w:val="20"/>
          <w:szCs w:val="20"/>
        </w:rPr>
        <w:t>:</w:t>
      </w:r>
      <w:r w:rsidR="00D23877" w:rsidRPr="004E7D87">
        <w:rPr>
          <w:rFonts w:cstheme="minorHAnsi"/>
          <w:sz w:val="20"/>
          <w:szCs w:val="20"/>
        </w:rPr>
        <w:t>3</w:t>
      </w:r>
      <w:r w:rsidR="00CC7D12" w:rsidRPr="004E7D87">
        <w:rPr>
          <w:rFonts w:cstheme="minorHAnsi"/>
          <w:sz w:val="20"/>
          <w:szCs w:val="20"/>
        </w:rPr>
        <w:t>0 a.m. each day to open mail ballots;</w:t>
      </w:r>
    </w:p>
    <w:p w14:paraId="2E2B0ABA" w14:textId="62A47425" w:rsidR="00CC7D12" w:rsidRDefault="00AA27CC" w:rsidP="00F06057">
      <w:pPr>
        <w:pStyle w:val="ListParagraph"/>
        <w:numPr>
          <w:ilvl w:val="0"/>
          <w:numId w:val="2"/>
        </w:numPr>
        <w:rPr>
          <w:rFonts w:cstheme="minorHAnsi"/>
          <w:sz w:val="20"/>
          <w:szCs w:val="20"/>
        </w:rPr>
      </w:pPr>
      <w:r>
        <w:rPr>
          <w:rFonts w:cstheme="minorHAnsi"/>
          <w:sz w:val="20"/>
          <w:szCs w:val="20"/>
        </w:rPr>
        <w:t>October 28, 29</w:t>
      </w:r>
      <w:r w:rsidR="00CC7D12" w:rsidRPr="004E7D87">
        <w:rPr>
          <w:rFonts w:cstheme="minorHAnsi"/>
          <w:sz w:val="20"/>
          <w:szCs w:val="20"/>
        </w:rPr>
        <w:t xml:space="preserve"> </w:t>
      </w:r>
      <w:r>
        <w:rPr>
          <w:rFonts w:cstheme="minorHAnsi"/>
          <w:sz w:val="20"/>
          <w:szCs w:val="20"/>
        </w:rPr>
        <w:t>and November 4, 7, 8</w:t>
      </w:r>
      <w:r w:rsidR="004650A1">
        <w:rPr>
          <w:rFonts w:cstheme="minorHAnsi"/>
          <w:sz w:val="20"/>
          <w:szCs w:val="20"/>
        </w:rPr>
        <w:t>,</w:t>
      </w:r>
      <w:r w:rsidR="00D57981">
        <w:rPr>
          <w:rFonts w:cstheme="minorHAnsi"/>
          <w:sz w:val="20"/>
          <w:szCs w:val="20"/>
        </w:rPr>
        <w:t xml:space="preserve"> </w:t>
      </w:r>
      <w:r w:rsidR="004650A1" w:rsidRPr="004E7D87">
        <w:rPr>
          <w:rFonts w:cstheme="minorHAnsi"/>
          <w:sz w:val="20"/>
          <w:szCs w:val="20"/>
        </w:rPr>
        <w:t>2022</w:t>
      </w:r>
      <w:r w:rsidR="004650A1">
        <w:rPr>
          <w:rFonts w:cstheme="minorHAnsi"/>
          <w:sz w:val="20"/>
          <w:szCs w:val="20"/>
        </w:rPr>
        <w:t xml:space="preserve"> </w:t>
      </w:r>
      <w:r w:rsidR="00CC7D12" w:rsidRPr="004E7D87">
        <w:rPr>
          <w:rFonts w:cstheme="minorHAnsi"/>
          <w:sz w:val="20"/>
          <w:szCs w:val="20"/>
        </w:rPr>
        <w:t>at 10</w:t>
      </w:r>
      <w:r w:rsidR="009D18E4">
        <w:rPr>
          <w:rFonts w:cstheme="minorHAnsi"/>
          <w:sz w:val="20"/>
          <w:szCs w:val="20"/>
        </w:rPr>
        <w:t>:00</w:t>
      </w:r>
      <w:r w:rsidR="00CC7D12" w:rsidRPr="004E7D87">
        <w:rPr>
          <w:rFonts w:cstheme="minorHAnsi"/>
          <w:sz w:val="20"/>
          <w:szCs w:val="20"/>
        </w:rPr>
        <w:t xml:space="preserve"> a.m. to process and duplicate mail ballots;</w:t>
      </w:r>
    </w:p>
    <w:p w14:paraId="27A60363" w14:textId="19F401C9" w:rsidR="00D57981" w:rsidRPr="004E7D87" w:rsidRDefault="00D57981" w:rsidP="00F06057">
      <w:pPr>
        <w:pStyle w:val="ListParagraph"/>
        <w:numPr>
          <w:ilvl w:val="0"/>
          <w:numId w:val="2"/>
        </w:numPr>
        <w:rPr>
          <w:rFonts w:cstheme="minorHAnsi"/>
          <w:sz w:val="20"/>
          <w:szCs w:val="20"/>
        </w:rPr>
      </w:pPr>
      <w:r>
        <w:rPr>
          <w:rFonts w:cstheme="minorHAnsi"/>
          <w:sz w:val="20"/>
          <w:szCs w:val="20"/>
        </w:rPr>
        <w:t>November 10</w:t>
      </w:r>
      <w:r w:rsidR="000048C3">
        <w:rPr>
          <w:rFonts w:cstheme="minorHAnsi"/>
          <w:sz w:val="20"/>
          <w:szCs w:val="20"/>
        </w:rPr>
        <w:t>, 2022</w:t>
      </w:r>
      <w:r>
        <w:rPr>
          <w:rFonts w:cstheme="minorHAnsi"/>
          <w:sz w:val="20"/>
          <w:szCs w:val="20"/>
        </w:rPr>
        <w:t xml:space="preserve"> at 3</w:t>
      </w:r>
      <w:r w:rsidR="009D18E4">
        <w:rPr>
          <w:rFonts w:cstheme="minorHAnsi"/>
          <w:sz w:val="20"/>
          <w:szCs w:val="20"/>
        </w:rPr>
        <w:t>:00</w:t>
      </w:r>
      <w:r>
        <w:rPr>
          <w:rFonts w:cstheme="minorHAnsi"/>
          <w:sz w:val="20"/>
          <w:szCs w:val="20"/>
        </w:rPr>
        <w:t xml:space="preserve"> p.m. </w:t>
      </w:r>
      <w:r w:rsidR="00A8047D" w:rsidRPr="004E7D87">
        <w:rPr>
          <w:rFonts w:cstheme="minorHAnsi"/>
          <w:sz w:val="20"/>
          <w:szCs w:val="20"/>
        </w:rPr>
        <w:t>to canvass provisional ballots, vote-by-mail cure ballots, and approve, sign and submit unofficial results;</w:t>
      </w:r>
    </w:p>
    <w:p w14:paraId="450F828F" w14:textId="18ED26F8" w:rsidR="00CC7D12" w:rsidRDefault="00FC7B24" w:rsidP="00F06057">
      <w:pPr>
        <w:pStyle w:val="ListParagraph"/>
        <w:numPr>
          <w:ilvl w:val="0"/>
          <w:numId w:val="2"/>
        </w:numPr>
        <w:rPr>
          <w:rFonts w:cstheme="minorHAnsi"/>
          <w:sz w:val="20"/>
          <w:szCs w:val="20"/>
        </w:rPr>
      </w:pPr>
      <w:r>
        <w:rPr>
          <w:rFonts w:cstheme="minorHAnsi"/>
          <w:sz w:val="20"/>
          <w:szCs w:val="20"/>
        </w:rPr>
        <w:t>November 12</w:t>
      </w:r>
      <w:r w:rsidR="00E7034A" w:rsidRPr="004E7D87">
        <w:rPr>
          <w:rFonts w:cstheme="minorHAnsi"/>
          <w:sz w:val="20"/>
          <w:szCs w:val="20"/>
        </w:rPr>
        <w:t xml:space="preserve">, 2022 at </w:t>
      </w:r>
      <w:r>
        <w:rPr>
          <w:rFonts w:cstheme="minorHAnsi"/>
          <w:sz w:val="20"/>
          <w:szCs w:val="20"/>
        </w:rPr>
        <w:t>9</w:t>
      </w:r>
      <w:r w:rsidR="00E7034A" w:rsidRPr="004E7D87">
        <w:rPr>
          <w:rFonts w:cstheme="minorHAnsi"/>
          <w:sz w:val="20"/>
          <w:szCs w:val="20"/>
        </w:rPr>
        <w:t xml:space="preserve">:00 </w:t>
      </w:r>
      <w:r w:rsidR="00EC7A12" w:rsidRPr="004E7D87">
        <w:rPr>
          <w:rFonts w:cstheme="minorHAnsi"/>
          <w:sz w:val="20"/>
          <w:szCs w:val="20"/>
        </w:rPr>
        <w:t>a</w:t>
      </w:r>
      <w:r w:rsidR="00E7034A" w:rsidRPr="004E7D87">
        <w:rPr>
          <w:rFonts w:cstheme="minorHAnsi"/>
          <w:sz w:val="20"/>
          <w:szCs w:val="20"/>
        </w:rPr>
        <w:t xml:space="preserve">.m. </w:t>
      </w:r>
      <w:r w:rsidR="004B0957" w:rsidRPr="004E7D87">
        <w:rPr>
          <w:rFonts w:cstheme="minorHAnsi"/>
          <w:sz w:val="20"/>
          <w:szCs w:val="20"/>
        </w:rPr>
        <w:t>to conduct local recount, if necessary</w:t>
      </w:r>
      <w:r w:rsidR="00E7034A" w:rsidRPr="004E7D87">
        <w:rPr>
          <w:rFonts w:cstheme="minorHAnsi"/>
          <w:sz w:val="20"/>
          <w:szCs w:val="20"/>
        </w:rPr>
        <w:t>;</w:t>
      </w:r>
    </w:p>
    <w:p w14:paraId="57AB6514" w14:textId="0A4F485A" w:rsidR="00FC7B24" w:rsidRDefault="00FC7B24" w:rsidP="00F06057">
      <w:pPr>
        <w:pStyle w:val="ListParagraph"/>
        <w:numPr>
          <w:ilvl w:val="0"/>
          <w:numId w:val="2"/>
        </w:numPr>
        <w:rPr>
          <w:rFonts w:cstheme="minorHAnsi"/>
          <w:sz w:val="20"/>
          <w:szCs w:val="20"/>
        </w:rPr>
      </w:pPr>
      <w:r>
        <w:rPr>
          <w:rFonts w:cstheme="minorHAnsi"/>
          <w:sz w:val="20"/>
          <w:szCs w:val="20"/>
        </w:rPr>
        <w:t>November 13</w:t>
      </w:r>
      <w:r w:rsidRPr="004E7D87">
        <w:rPr>
          <w:rFonts w:cstheme="minorHAnsi"/>
          <w:sz w:val="20"/>
          <w:szCs w:val="20"/>
        </w:rPr>
        <w:t xml:space="preserve">, 2022 at </w:t>
      </w:r>
      <w:r>
        <w:rPr>
          <w:rFonts w:cstheme="minorHAnsi"/>
          <w:sz w:val="20"/>
          <w:szCs w:val="20"/>
        </w:rPr>
        <w:t>9</w:t>
      </w:r>
      <w:r w:rsidRPr="004E7D87">
        <w:rPr>
          <w:rFonts w:cstheme="minorHAnsi"/>
          <w:sz w:val="20"/>
          <w:szCs w:val="20"/>
        </w:rPr>
        <w:t xml:space="preserve">:00 a.m. </w:t>
      </w:r>
      <w:r w:rsidR="004B0957" w:rsidRPr="004E7D87">
        <w:rPr>
          <w:rFonts w:cstheme="minorHAnsi"/>
          <w:sz w:val="20"/>
          <w:szCs w:val="20"/>
        </w:rPr>
        <w:t>to conduct statewide recount, if necessary</w:t>
      </w:r>
      <w:r w:rsidRPr="004E7D87">
        <w:rPr>
          <w:rFonts w:cstheme="minorHAnsi"/>
          <w:sz w:val="20"/>
          <w:szCs w:val="20"/>
        </w:rPr>
        <w:t>;</w:t>
      </w:r>
    </w:p>
    <w:p w14:paraId="1C605329" w14:textId="4CF39B6D" w:rsidR="0064297A" w:rsidRPr="004E7D87" w:rsidRDefault="0064297A" w:rsidP="00F06057">
      <w:pPr>
        <w:pStyle w:val="ListParagraph"/>
        <w:numPr>
          <w:ilvl w:val="0"/>
          <w:numId w:val="2"/>
        </w:numPr>
        <w:rPr>
          <w:rFonts w:cstheme="minorHAnsi"/>
          <w:sz w:val="20"/>
          <w:szCs w:val="20"/>
        </w:rPr>
      </w:pPr>
      <w:r>
        <w:rPr>
          <w:rFonts w:cstheme="minorHAnsi"/>
          <w:sz w:val="20"/>
          <w:szCs w:val="20"/>
        </w:rPr>
        <w:t xml:space="preserve">November 18, 2022 at </w:t>
      </w:r>
      <w:r w:rsidRPr="004E7D87">
        <w:rPr>
          <w:rFonts w:cstheme="minorHAnsi"/>
          <w:sz w:val="20"/>
          <w:szCs w:val="20"/>
        </w:rPr>
        <w:t>9:00 a.m. to certify official results and Conduct of Election Report and select random contest and precinct for post-election manual audit;</w:t>
      </w:r>
    </w:p>
    <w:p w14:paraId="3636DFE6" w14:textId="008F15DF" w:rsidR="0064297A" w:rsidRPr="008C52A3" w:rsidRDefault="00855AED" w:rsidP="008C52A3">
      <w:pPr>
        <w:pStyle w:val="ListParagraph"/>
        <w:numPr>
          <w:ilvl w:val="0"/>
          <w:numId w:val="2"/>
        </w:numPr>
        <w:rPr>
          <w:rFonts w:cstheme="minorHAnsi"/>
          <w:sz w:val="20"/>
          <w:szCs w:val="20"/>
        </w:rPr>
      </w:pPr>
      <w:r>
        <w:rPr>
          <w:rFonts w:cstheme="minorHAnsi"/>
          <w:sz w:val="20"/>
          <w:szCs w:val="20"/>
        </w:rPr>
        <w:t xml:space="preserve">November </w:t>
      </w:r>
      <w:r w:rsidR="0064297A">
        <w:rPr>
          <w:rFonts w:cstheme="minorHAnsi"/>
          <w:sz w:val="20"/>
          <w:szCs w:val="20"/>
        </w:rPr>
        <w:t>2</w:t>
      </w:r>
      <w:r>
        <w:rPr>
          <w:rFonts w:cstheme="minorHAnsi"/>
          <w:sz w:val="20"/>
          <w:szCs w:val="20"/>
        </w:rPr>
        <w:t>8</w:t>
      </w:r>
      <w:r w:rsidR="00142ACF" w:rsidRPr="004E7D87">
        <w:rPr>
          <w:rFonts w:cstheme="minorHAnsi"/>
          <w:sz w:val="20"/>
          <w:szCs w:val="20"/>
        </w:rPr>
        <w:t xml:space="preserve">, 2022 </w:t>
      </w:r>
      <w:r w:rsidR="0064297A" w:rsidRPr="004E7D87">
        <w:rPr>
          <w:rFonts w:cstheme="minorHAnsi"/>
          <w:sz w:val="20"/>
          <w:szCs w:val="20"/>
        </w:rPr>
        <w:t>at 10:00 a.m. to conduct post-election manual audit</w:t>
      </w:r>
    </w:p>
    <w:p w14:paraId="501571B3" w14:textId="64FB3315" w:rsidR="00E83792" w:rsidRDefault="00E83792" w:rsidP="00E83792">
      <w:pPr>
        <w:ind w:left="360"/>
        <w:rPr>
          <w:rFonts w:cstheme="minorHAnsi"/>
          <w:sz w:val="20"/>
          <w:szCs w:val="20"/>
        </w:rPr>
      </w:pPr>
      <w:r w:rsidRPr="004E7D87">
        <w:rPr>
          <w:rFonts w:cstheme="minorHAnsi"/>
          <w:sz w:val="20"/>
          <w:szCs w:val="20"/>
        </w:rPr>
        <w:t>Canvassing Board Members:</w:t>
      </w:r>
      <w:r w:rsidR="0027360D">
        <w:rPr>
          <w:rFonts w:cstheme="minorHAnsi"/>
          <w:sz w:val="20"/>
          <w:szCs w:val="20"/>
        </w:rPr>
        <w:br/>
      </w:r>
      <w:r w:rsidRPr="004E7D87">
        <w:rPr>
          <w:rFonts w:cstheme="minorHAnsi"/>
          <w:sz w:val="20"/>
          <w:szCs w:val="20"/>
        </w:rPr>
        <w:t>Anthony Ritenour, County Judge</w:t>
      </w:r>
      <w:r w:rsidR="001D63E5" w:rsidRPr="004E7D87">
        <w:rPr>
          <w:rFonts w:cstheme="minorHAnsi"/>
          <w:sz w:val="20"/>
          <w:szCs w:val="20"/>
        </w:rPr>
        <w:tab/>
      </w:r>
      <w:r w:rsidR="001D63E5" w:rsidRPr="004E7D87">
        <w:rPr>
          <w:rFonts w:cstheme="minorHAnsi"/>
          <w:sz w:val="20"/>
          <w:szCs w:val="20"/>
        </w:rPr>
        <w:tab/>
      </w:r>
      <w:r w:rsidR="001D63E5" w:rsidRPr="004E7D87">
        <w:rPr>
          <w:rFonts w:cstheme="minorHAnsi"/>
          <w:sz w:val="20"/>
          <w:szCs w:val="20"/>
        </w:rPr>
        <w:tab/>
      </w:r>
      <w:r w:rsidRPr="004E7D87">
        <w:rPr>
          <w:rFonts w:cstheme="minorHAnsi"/>
          <w:sz w:val="20"/>
          <w:szCs w:val="20"/>
        </w:rPr>
        <w:br/>
        <w:t>Chris Campbell, County Commissioner</w:t>
      </w:r>
      <w:r w:rsidR="001D63E5" w:rsidRPr="004E7D87">
        <w:rPr>
          <w:rFonts w:cstheme="minorHAnsi"/>
          <w:sz w:val="20"/>
          <w:szCs w:val="20"/>
        </w:rPr>
        <w:tab/>
      </w:r>
      <w:r w:rsidR="001D63E5" w:rsidRPr="004E7D87">
        <w:rPr>
          <w:rFonts w:cstheme="minorHAnsi"/>
          <w:sz w:val="20"/>
          <w:szCs w:val="20"/>
        </w:rPr>
        <w:tab/>
      </w:r>
      <w:r w:rsidR="001D63E5" w:rsidRPr="004E7D87">
        <w:rPr>
          <w:rFonts w:cstheme="minorHAnsi"/>
          <w:sz w:val="20"/>
          <w:szCs w:val="20"/>
        </w:rPr>
        <w:tab/>
      </w:r>
      <w:r w:rsidRPr="004E7D87">
        <w:rPr>
          <w:rFonts w:cstheme="minorHAnsi"/>
          <w:sz w:val="20"/>
          <w:szCs w:val="20"/>
        </w:rPr>
        <w:br/>
        <w:t>Karen Healy, Supervisor of Elections</w:t>
      </w:r>
    </w:p>
    <w:p w14:paraId="65BF2700" w14:textId="43EC5194" w:rsidR="0027360D" w:rsidRDefault="0027360D" w:rsidP="0027360D">
      <w:pPr>
        <w:spacing w:line="240" w:lineRule="auto"/>
        <w:ind w:left="360"/>
        <w:rPr>
          <w:rFonts w:cstheme="minorHAnsi"/>
          <w:sz w:val="20"/>
          <w:szCs w:val="20"/>
        </w:rPr>
      </w:pPr>
      <w:r w:rsidRPr="004E7D87">
        <w:rPr>
          <w:rFonts w:cstheme="minorHAnsi"/>
          <w:sz w:val="20"/>
          <w:szCs w:val="20"/>
        </w:rPr>
        <w:t>Alternates:</w:t>
      </w:r>
      <w:r w:rsidRPr="004E7D87">
        <w:rPr>
          <w:rFonts w:cstheme="minorHAnsi"/>
          <w:sz w:val="20"/>
          <w:szCs w:val="20"/>
        </w:rPr>
        <w:br/>
        <w:t>Olin Shinholser, Senior Judge</w:t>
      </w:r>
      <w:r>
        <w:rPr>
          <w:rFonts w:cstheme="minorHAnsi"/>
          <w:sz w:val="20"/>
          <w:szCs w:val="20"/>
        </w:rPr>
        <w:br/>
      </w:r>
      <w:r w:rsidRPr="004E7D87">
        <w:rPr>
          <w:rFonts w:cstheme="minorHAnsi"/>
          <w:sz w:val="20"/>
          <w:szCs w:val="20"/>
        </w:rPr>
        <w:t>Scott Kirouac, County Commissioner</w:t>
      </w:r>
    </w:p>
    <w:p w14:paraId="23944A35" w14:textId="17DC08F2" w:rsidR="00E83792" w:rsidRPr="004E7D87" w:rsidRDefault="00E83792" w:rsidP="003D6659">
      <w:pPr>
        <w:rPr>
          <w:rFonts w:cstheme="minorHAnsi"/>
          <w:sz w:val="20"/>
          <w:szCs w:val="20"/>
        </w:rPr>
      </w:pPr>
      <w:r w:rsidRPr="004E7D87">
        <w:rPr>
          <w:rFonts w:cstheme="minorHAnsi"/>
          <w:sz w:val="20"/>
          <w:szCs w:val="20"/>
        </w:rPr>
        <w:t>A candidate, a political party</w:t>
      </w:r>
      <w:r w:rsidR="00B60CD6" w:rsidRPr="004E7D87">
        <w:rPr>
          <w:rFonts w:cstheme="minorHAnsi"/>
          <w:sz w:val="20"/>
          <w:szCs w:val="20"/>
        </w:rPr>
        <w:t xml:space="preserve"> official, or a political committee official, or an authorized designee thereof, shall be granted reasonable access upon request to review or inspect ballot materials before canvassing or tabulation.  Complete and return request form available at </w:t>
      </w:r>
      <w:hyperlink r:id="rId5" w:history="1">
        <w:r w:rsidR="00B60CD6" w:rsidRPr="004E7D87">
          <w:rPr>
            <w:rStyle w:val="Hyperlink"/>
            <w:rFonts w:cstheme="minorHAnsi"/>
            <w:color w:val="auto"/>
            <w:sz w:val="20"/>
            <w:szCs w:val="20"/>
          </w:rPr>
          <w:t>www.votehighlands.com</w:t>
        </w:r>
      </w:hyperlink>
      <w:r w:rsidR="00B60CD6" w:rsidRPr="004E7D87">
        <w:rPr>
          <w:rFonts w:cstheme="minorHAnsi"/>
          <w:sz w:val="20"/>
          <w:szCs w:val="20"/>
        </w:rPr>
        <w:t>.</w:t>
      </w:r>
    </w:p>
    <w:p w14:paraId="00D43186" w14:textId="37C54685" w:rsidR="00B60CD6" w:rsidRPr="004E7D87" w:rsidRDefault="00B60CD6" w:rsidP="003D6659">
      <w:pPr>
        <w:ind w:right="-180"/>
        <w:rPr>
          <w:rFonts w:cstheme="minorHAnsi"/>
          <w:sz w:val="20"/>
          <w:szCs w:val="20"/>
        </w:rPr>
      </w:pPr>
      <w:r w:rsidRPr="004E7D87">
        <w:rPr>
          <w:rFonts w:cstheme="minorHAnsi"/>
          <w:sz w:val="20"/>
          <w:szCs w:val="20"/>
        </w:rPr>
        <w:t>Any challenge of a vote-by-mail ballot must be made before the ballots are canvassed, F.S. 101.68(2)</w:t>
      </w:r>
      <w:r w:rsidR="000048C3">
        <w:rPr>
          <w:rFonts w:cstheme="minorHAnsi"/>
          <w:sz w:val="20"/>
          <w:szCs w:val="20"/>
        </w:rPr>
        <w:t>©</w:t>
      </w:r>
      <w:r w:rsidR="00E6230B" w:rsidRPr="004E7D87">
        <w:rPr>
          <w:rFonts w:cstheme="minorHAnsi"/>
          <w:sz w:val="20"/>
          <w:szCs w:val="20"/>
        </w:rPr>
        <w:t>4.  It may become necessary for the Canvassing Board to reconvene at times other than specified above.  If so, the date and time will be announced at the conclusion of the previous meeting</w:t>
      </w:r>
      <w:r w:rsidR="00F63090" w:rsidRPr="004E7D87">
        <w:rPr>
          <w:rFonts w:cstheme="minorHAnsi"/>
          <w:sz w:val="20"/>
          <w:szCs w:val="20"/>
        </w:rPr>
        <w:t xml:space="preserve">, posted online at </w:t>
      </w:r>
      <w:hyperlink r:id="rId6" w:history="1">
        <w:r w:rsidR="00F63090" w:rsidRPr="004E7D87">
          <w:rPr>
            <w:rStyle w:val="Hyperlink"/>
            <w:rFonts w:cstheme="minorHAnsi"/>
            <w:color w:val="auto"/>
            <w:sz w:val="20"/>
            <w:szCs w:val="20"/>
          </w:rPr>
          <w:t>www.votehighlands.com</w:t>
        </w:r>
      </w:hyperlink>
      <w:r w:rsidR="00F63090" w:rsidRPr="004E7D87">
        <w:rPr>
          <w:rFonts w:cstheme="minorHAnsi"/>
          <w:sz w:val="20"/>
          <w:szCs w:val="20"/>
        </w:rPr>
        <w:t>, and posted on the door of the Supervisor of Elections Office.</w:t>
      </w:r>
    </w:p>
    <w:p w14:paraId="68883659" w14:textId="41FAFDA3" w:rsidR="00F63090" w:rsidRPr="004E7D87" w:rsidRDefault="00F63090" w:rsidP="003D6659">
      <w:pPr>
        <w:rPr>
          <w:rFonts w:cstheme="minorHAnsi"/>
          <w:sz w:val="20"/>
          <w:szCs w:val="20"/>
        </w:rPr>
      </w:pPr>
      <w:r w:rsidRPr="004E7D87">
        <w:rPr>
          <w:rFonts w:cstheme="minorHAnsi"/>
          <w:sz w:val="20"/>
          <w:szCs w:val="20"/>
        </w:rPr>
        <w:t>Section 286.0105, Florida Statutes, state that if a person wishes to appeal any decision by the board, agency</w:t>
      </w:r>
      <w:r w:rsidR="00007AC6" w:rsidRPr="004E7D87">
        <w:rPr>
          <w:rFonts w:cstheme="minorHAnsi"/>
          <w:sz w:val="20"/>
          <w:szCs w:val="20"/>
        </w:rPr>
        <w:t>,</w:t>
      </w:r>
      <w:r w:rsidRPr="004E7D87">
        <w:rPr>
          <w:rFonts w:cstheme="minorHAnsi"/>
          <w:sz w:val="20"/>
          <w:szCs w:val="20"/>
        </w:rPr>
        <w:t xml:space="preserve"> or commission with respect to any matter considered at a meeting or hearing, he or she will need a record of the proceedings</w:t>
      </w:r>
      <w:r w:rsidR="00007AC6" w:rsidRPr="004E7D87">
        <w:rPr>
          <w:rFonts w:cstheme="minorHAnsi"/>
          <w:sz w:val="20"/>
          <w:szCs w:val="20"/>
        </w:rPr>
        <w:t>,</w:t>
      </w:r>
      <w:r w:rsidRPr="004E7D87">
        <w:rPr>
          <w:rFonts w:cstheme="minorHAnsi"/>
          <w:sz w:val="20"/>
          <w:szCs w:val="20"/>
        </w:rPr>
        <w:t xml:space="preserve"> and that</w:t>
      </w:r>
      <w:r w:rsidR="00007AC6" w:rsidRPr="004E7D87">
        <w:rPr>
          <w:rFonts w:cstheme="minorHAnsi"/>
          <w:sz w:val="20"/>
          <w:szCs w:val="20"/>
        </w:rPr>
        <w:t>,</w:t>
      </w:r>
      <w:r w:rsidRPr="004E7D87">
        <w:rPr>
          <w:rFonts w:cstheme="minorHAnsi"/>
          <w:sz w:val="20"/>
          <w:szCs w:val="20"/>
        </w:rPr>
        <w:t xml:space="preserve"> for such purpose</w:t>
      </w:r>
      <w:r w:rsidR="00007AC6" w:rsidRPr="004E7D87">
        <w:rPr>
          <w:rFonts w:cstheme="minorHAnsi"/>
          <w:sz w:val="20"/>
          <w:szCs w:val="20"/>
        </w:rPr>
        <w:t>,</w:t>
      </w:r>
      <w:r w:rsidRPr="004E7D87">
        <w:rPr>
          <w:rFonts w:cstheme="minorHAnsi"/>
          <w:sz w:val="20"/>
          <w:szCs w:val="20"/>
        </w:rPr>
        <w:t xml:space="preserve"> he or she may need to ensure that a verbatim record of the proceedings is made, which record includes the testimony and evidence upon which the appeal is to be based.</w:t>
      </w:r>
    </w:p>
    <w:p w14:paraId="54E12BEF" w14:textId="747E1BF6" w:rsidR="00007AC6" w:rsidRPr="004E7D87" w:rsidRDefault="00007AC6" w:rsidP="003D6659">
      <w:pPr>
        <w:rPr>
          <w:rFonts w:cstheme="minorHAnsi"/>
          <w:sz w:val="20"/>
          <w:szCs w:val="20"/>
        </w:rPr>
      </w:pPr>
      <w:r w:rsidRPr="004E7D87">
        <w:rPr>
          <w:rFonts w:cstheme="minorHAnsi"/>
          <w:sz w:val="20"/>
          <w:szCs w:val="20"/>
        </w:rPr>
        <w:t>In accordance with the Americans with Disabilities Act (ADA), if any person with a disability, as defined by ADA, needs special accommodations to participate in these proceedings, then not later tha</w:t>
      </w:r>
      <w:r w:rsidR="00EB2C13" w:rsidRPr="004E7D87">
        <w:rPr>
          <w:rFonts w:cstheme="minorHAnsi"/>
          <w:sz w:val="20"/>
          <w:szCs w:val="20"/>
        </w:rPr>
        <w:t>n two business days prior to the proceedings, he or she should contact the Supervisor of Elections Office at 863-402-6655.</w:t>
      </w:r>
    </w:p>
    <w:p w14:paraId="4B0A3E01" w14:textId="0DEF0363" w:rsidR="0094469C" w:rsidRPr="004E7D87" w:rsidRDefault="0094469C" w:rsidP="0094469C">
      <w:pPr>
        <w:autoSpaceDE w:val="0"/>
        <w:autoSpaceDN w:val="0"/>
        <w:adjustRightInd w:val="0"/>
        <w:spacing w:after="0" w:line="240" w:lineRule="auto"/>
        <w:rPr>
          <w:rFonts w:cstheme="minorHAnsi"/>
          <w:sz w:val="20"/>
          <w:szCs w:val="20"/>
        </w:rPr>
      </w:pPr>
      <w:r w:rsidRPr="004E7D87">
        <w:rPr>
          <w:rFonts w:cstheme="minorHAnsi"/>
          <w:sz w:val="20"/>
          <w:szCs w:val="20"/>
        </w:rPr>
        <w:t>Karen Healy</w:t>
      </w:r>
    </w:p>
    <w:p w14:paraId="62F992A3" w14:textId="77777777" w:rsidR="0094469C" w:rsidRPr="004E7D87" w:rsidRDefault="0094469C" w:rsidP="0094469C">
      <w:pPr>
        <w:autoSpaceDE w:val="0"/>
        <w:autoSpaceDN w:val="0"/>
        <w:adjustRightInd w:val="0"/>
        <w:spacing w:after="0" w:line="240" w:lineRule="auto"/>
        <w:rPr>
          <w:rFonts w:cstheme="minorHAnsi"/>
          <w:sz w:val="20"/>
          <w:szCs w:val="20"/>
        </w:rPr>
      </w:pPr>
      <w:r w:rsidRPr="004E7D87">
        <w:rPr>
          <w:rFonts w:cstheme="minorHAnsi"/>
          <w:sz w:val="20"/>
          <w:szCs w:val="20"/>
        </w:rPr>
        <w:t>Supervisor of Elections</w:t>
      </w:r>
    </w:p>
    <w:p w14:paraId="1B7B7519" w14:textId="140C46DF" w:rsidR="0094469C" w:rsidRPr="004E7D87" w:rsidRDefault="0094469C" w:rsidP="0094469C">
      <w:pPr>
        <w:autoSpaceDE w:val="0"/>
        <w:autoSpaceDN w:val="0"/>
        <w:adjustRightInd w:val="0"/>
        <w:spacing w:after="0" w:line="240" w:lineRule="auto"/>
        <w:rPr>
          <w:rFonts w:cstheme="minorHAnsi"/>
          <w:sz w:val="20"/>
          <w:szCs w:val="20"/>
        </w:rPr>
      </w:pPr>
      <w:r w:rsidRPr="004E7D87">
        <w:rPr>
          <w:rFonts w:cstheme="minorHAnsi"/>
          <w:sz w:val="20"/>
          <w:szCs w:val="20"/>
        </w:rPr>
        <w:t>580 S. Commerce Ave.</w:t>
      </w:r>
      <w:r w:rsidR="00C61B64" w:rsidRPr="004E7D87">
        <w:rPr>
          <w:rFonts w:cstheme="minorHAnsi"/>
          <w:sz w:val="20"/>
          <w:szCs w:val="20"/>
        </w:rPr>
        <w:t>,</w:t>
      </w:r>
      <w:r w:rsidRPr="004E7D87">
        <w:rPr>
          <w:rFonts w:cstheme="minorHAnsi"/>
          <w:sz w:val="20"/>
          <w:szCs w:val="20"/>
        </w:rPr>
        <w:t xml:space="preserve"> </w:t>
      </w:r>
      <w:r w:rsidR="00680CBF" w:rsidRPr="004E7D87">
        <w:rPr>
          <w:rFonts w:cstheme="minorHAnsi"/>
          <w:sz w:val="20"/>
          <w:szCs w:val="20"/>
        </w:rPr>
        <w:t>Ste.</w:t>
      </w:r>
      <w:r w:rsidRPr="004E7D87">
        <w:rPr>
          <w:rFonts w:cstheme="minorHAnsi"/>
          <w:sz w:val="20"/>
          <w:szCs w:val="20"/>
        </w:rPr>
        <w:t xml:space="preserve"> A201</w:t>
      </w:r>
    </w:p>
    <w:p w14:paraId="6A47F98D" w14:textId="77777777" w:rsidR="0094469C" w:rsidRPr="004E7D87" w:rsidRDefault="0094469C" w:rsidP="0094469C">
      <w:pPr>
        <w:autoSpaceDE w:val="0"/>
        <w:autoSpaceDN w:val="0"/>
        <w:adjustRightInd w:val="0"/>
        <w:spacing w:after="0" w:line="240" w:lineRule="auto"/>
        <w:rPr>
          <w:rFonts w:cstheme="minorHAnsi"/>
          <w:sz w:val="20"/>
          <w:szCs w:val="20"/>
        </w:rPr>
      </w:pPr>
      <w:r w:rsidRPr="004E7D87">
        <w:rPr>
          <w:rFonts w:cstheme="minorHAnsi"/>
          <w:sz w:val="20"/>
          <w:szCs w:val="20"/>
        </w:rPr>
        <w:t>Sebring, FL 33870</w:t>
      </w:r>
    </w:p>
    <w:p w14:paraId="047A7286" w14:textId="663D7C46" w:rsidR="00F63090" w:rsidRPr="004E7D87" w:rsidRDefault="0094469C" w:rsidP="003D6659">
      <w:pPr>
        <w:rPr>
          <w:rFonts w:cstheme="minorHAnsi"/>
          <w:sz w:val="20"/>
          <w:szCs w:val="20"/>
        </w:rPr>
      </w:pPr>
      <w:r w:rsidRPr="004E7D87">
        <w:rPr>
          <w:rFonts w:cstheme="minorHAnsi"/>
          <w:sz w:val="20"/>
          <w:szCs w:val="20"/>
        </w:rPr>
        <w:t>(863) 402-6655</w:t>
      </w:r>
    </w:p>
    <w:p w14:paraId="3A9E06CD" w14:textId="5B77AE7A" w:rsidR="00C61B64" w:rsidRPr="004E7D87" w:rsidRDefault="00C61B64" w:rsidP="00E83792">
      <w:pPr>
        <w:rPr>
          <w:rFonts w:cstheme="minorHAnsi"/>
          <w:sz w:val="20"/>
          <w:szCs w:val="20"/>
        </w:rPr>
      </w:pPr>
    </w:p>
    <w:p w14:paraId="6F683F86" w14:textId="70F10ED8" w:rsidR="00B30882" w:rsidRDefault="00C61B64" w:rsidP="00C61B64">
      <w:pPr>
        <w:jc w:val="center"/>
        <w:rPr>
          <w:rFonts w:cstheme="minorHAnsi"/>
          <w:b/>
          <w:bCs/>
          <w:sz w:val="20"/>
          <w:szCs w:val="20"/>
        </w:rPr>
      </w:pPr>
      <w:r w:rsidRPr="004E7D87">
        <w:rPr>
          <w:rStyle w:val="Strong"/>
          <w:rFonts w:cstheme="minorHAnsi"/>
          <w:sz w:val="20"/>
          <w:szCs w:val="20"/>
          <w:bdr w:val="none" w:sz="0" w:space="0" w:color="auto" w:frame="1"/>
          <w:shd w:val="clear" w:color="auto" w:fill="FFFFFF"/>
        </w:rPr>
        <w:lastRenderedPageBreak/>
        <w:t xml:space="preserve">AVISO LEGAL </w:t>
      </w:r>
      <w:r w:rsidR="008F6D77" w:rsidRPr="004E7D87">
        <w:rPr>
          <w:rStyle w:val="Strong"/>
          <w:rFonts w:cstheme="minorHAnsi"/>
          <w:sz w:val="20"/>
          <w:szCs w:val="20"/>
          <w:bdr w:val="none" w:sz="0" w:space="0" w:color="auto" w:frame="1"/>
          <w:shd w:val="clear" w:color="auto" w:fill="FFFFFF"/>
        </w:rPr>
        <w:t>PÚBLICO</w:t>
      </w:r>
      <w:r w:rsidRPr="004E7D87">
        <w:rPr>
          <w:rFonts w:cstheme="minorHAnsi"/>
          <w:b/>
          <w:bCs/>
          <w:sz w:val="20"/>
          <w:szCs w:val="20"/>
        </w:rPr>
        <w:br/>
        <w:t>ELEC</w:t>
      </w:r>
      <w:r w:rsidR="008F6D77" w:rsidRPr="004E7D87">
        <w:rPr>
          <w:rFonts w:cstheme="minorHAnsi"/>
          <w:b/>
          <w:bCs/>
          <w:sz w:val="20"/>
          <w:szCs w:val="20"/>
        </w:rPr>
        <w:t>C</w:t>
      </w:r>
      <w:r w:rsidRPr="004E7D87">
        <w:rPr>
          <w:rFonts w:cstheme="minorHAnsi"/>
          <w:b/>
          <w:bCs/>
          <w:sz w:val="20"/>
          <w:szCs w:val="20"/>
        </w:rPr>
        <w:t>I</w:t>
      </w:r>
      <w:r w:rsidR="008F6D77" w:rsidRPr="004E7D87">
        <w:rPr>
          <w:rFonts w:cstheme="minorHAnsi"/>
          <w:b/>
          <w:bCs/>
          <w:sz w:val="20"/>
          <w:szCs w:val="20"/>
        </w:rPr>
        <w:t>Ó</w:t>
      </w:r>
      <w:r w:rsidRPr="004E7D87">
        <w:rPr>
          <w:rFonts w:cstheme="minorHAnsi"/>
          <w:b/>
          <w:bCs/>
          <w:sz w:val="20"/>
          <w:szCs w:val="20"/>
        </w:rPr>
        <w:t>N</w:t>
      </w:r>
      <w:r w:rsidR="00F247EE" w:rsidRPr="004E7D87">
        <w:rPr>
          <w:rFonts w:cstheme="minorHAnsi"/>
          <w:b/>
          <w:bCs/>
          <w:sz w:val="20"/>
          <w:szCs w:val="20"/>
        </w:rPr>
        <w:t>ES</w:t>
      </w:r>
      <w:r w:rsidRPr="004E7D87">
        <w:rPr>
          <w:rFonts w:cstheme="minorHAnsi"/>
          <w:b/>
          <w:bCs/>
          <w:sz w:val="20"/>
          <w:szCs w:val="20"/>
        </w:rPr>
        <w:t xml:space="preserve"> </w:t>
      </w:r>
      <w:r w:rsidR="00007F22">
        <w:rPr>
          <w:rFonts w:cstheme="minorHAnsi"/>
          <w:b/>
          <w:bCs/>
          <w:sz w:val="20"/>
          <w:szCs w:val="20"/>
        </w:rPr>
        <w:t>GENERALES</w:t>
      </w:r>
      <w:r w:rsidRPr="004E7D87">
        <w:rPr>
          <w:rFonts w:cstheme="minorHAnsi"/>
          <w:b/>
          <w:bCs/>
          <w:sz w:val="20"/>
          <w:szCs w:val="20"/>
        </w:rPr>
        <w:br/>
      </w:r>
      <w:r w:rsidR="00007F22">
        <w:rPr>
          <w:rFonts w:cstheme="minorHAnsi"/>
          <w:b/>
          <w:bCs/>
          <w:sz w:val="20"/>
          <w:szCs w:val="20"/>
        </w:rPr>
        <w:t>8</w:t>
      </w:r>
      <w:r w:rsidR="00B30882" w:rsidRPr="004E7D87">
        <w:rPr>
          <w:rFonts w:cstheme="minorHAnsi"/>
          <w:b/>
          <w:bCs/>
          <w:sz w:val="20"/>
          <w:szCs w:val="20"/>
        </w:rPr>
        <w:t xml:space="preserve"> DE </w:t>
      </w:r>
      <w:r w:rsidR="00007F22">
        <w:rPr>
          <w:rFonts w:cstheme="minorHAnsi"/>
          <w:b/>
          <w:bCs/>
          <w:sz w:val="20"/>
          <w:szCs w:val="20"/>
        </w:rPr>
        <w:t>NOVEIEMBRE</w:t>
      </w:r>
      <w:r w:rsidR="00B30882" w:rsidRPr="004E7D87">
        <w:rPr>
          <w:rFonts w:cstheme="minorHAnsi"/>
          <w:b/>
          <w:bCs/>
          <w:sz w:val="20"/>
          <w:szCs w:val="20"/>
        </w:rPr>
        <w:t xml:space="preserve"> DE </w:t>
      </w:r>
      <w:r w:rsidRPr="004E7D87">
        <w:rPr>
          <w:rFonts w:cstheme="minorHAnsi"/>
          <w:b/>
          <w:bCs/>
          <w:sz w:val="20"/>
          <w:szCs w:val="20"/>
        </w:rPr>
        <w:t>2022</w:t>
      </w:r>
      <w:r w:rsidRPr="004E7D87">
        <w:rPr>
          <w:rFonts w:cstheme="minorHAnsi"/>
          <w:b/>
          <w:bCs/>
          <w:sz w:val="20"/>
          <w:szCs w:val="20"/>
        </w:rPr>
        <w:br/>
      </w:r>
      <w:r w:rsidR="009B4427" w:rsidRPr="004E7D87">
        <w:rPr>
          <w:rFonts w:cstheme="minorHAnsi"/>
          <w:b/>
          <w:bCs/>
          <w:sz w:val="20"/>
          <w:szCs w:val="20"/>
        </w:rPr>
        <w:t xml:space="preserve">CONDADO DE </w:t>
      </w:r>
      <w:r w:rsidRPr="004E7D87">
        <w:rPr>
          <w:rFonts w:cstheme="minorHAnsi"/>
          <w:b/>
          <w:bCs/>
          <w:sz w:val="20"/>
          <w:szCs w:val="20"/>
        </w:rPr>
        <w:t xml:space="preserve">HIGHLANDS </w:t>
      </w:r>
      <w:r w:rsidRPr="004E7D87">
        <w:rPr>
          <w:rFonts w:cstheme="minorHAnsi"/>
          <w:b/>
          <w:bCs/>
          <w:sz w:val="20"/>
          <w:szCs w:val="20"/>
        </w:rPr>
        <w:br/>
      </w:r>
      <w:r w:rsidR="009B4427" w:rsidRPr="004E7D87">
        <w:rPr>
          <w:rFonts w:cstheme="minorHAnsi"/>
          <w:b/>
          <w:bCs/>
          <w:sz w:val="20"/>
          <w:szCs w:val="20"/>
        </w:rPr>
        <w:t>JUNTA DE ESCRUTINIO</w:t>
      </w:r>
    </w:p>
    <w:p w14:paraId="5005E528" w14:textId="1BF2CFA8" w:rsidR="00B30882" w:rsidRPr="004E7D87" w:rsidRDefault="00157B3D" w:rsidP="00B30882">
      <w:pPr>
        <w:rPr>
          <w:rFonts w:cstheme="minorHAnsi"/>
          <w:sz w:val="20"/>
          <w:szCs w:val="20"/>
        </w:rPr>
      </w:pPr>
      <w:r>
        <w:rPr>
          <w:rStyle w:val="Strong"/>
          <w:rFonts w:cstheme="minorHAnsi"/>
          <w:b w:val="0"/>
          <w:bCs w:val="0"/>
          <w:sz w:val="20"/>
          <w:szCs w:val="20"/>
          <w:bdr w:val="none" w:sz="0" w:space="0" w:color="auto" w:frame="1"/>
          <w:shd w:val="clear" w:color="auto" w:fill="FFFFFF"/>
        </w:rPr>
        <w:br/>
      </w:r>
      <w:proofErr w:type="spellStart"/>
      <w:r w:rsidR="00B30882" w:rsidRPr="004E7D87">
        <w:rPr>
          <w:rStyle w:val="Strong"/>
          <w:rFonts w:cstheme="minorHAnsi"/>
          <w:b w:val="0"/>
          <w:bCs w:val="0"/>
          <w:sz w:val="20"/>
          <w:szCs w:val="20"/>
          <w:bdr w:val="none" w:sz="0" w:space="0" w:color="auto" w:frame="1"/>
          <w:shd w:val="clear" w:color="auto" w:fill="FFFFFF"/>
        </w:rPr>
        <w:t>Según</w:t>
      </w:r>
      <w:proofErr w:type="spellEnd"/>
      <w:r w:rsidR="00B30882" w:rsidRPr="004E7D87">
        <w:rPr>
          <w:rStyle w:val="Strong"/>
          <w:rFonts w:cstheme="minorHAnsi"/>
          <w:b w:val="0"/>
          <w:bCs w:val="0"/>
          <w:sz w:val="20"/>
          <w:szCs w:val="20"/>
          <w:bdr w:val="none" w:sz="0" w:space="0" w:color="auto" w:frame="1"/>
          <w:shd w:val="clear" w:color="auto" w:fill="FFFFFF"/>
        </w:rPr>
        <w:t xml:space="preserve"> F.S. 101.572 – </w:t>
      </w:r>
      <w:proofErr w:type="spellStart"/>
      <w:r w:rsidR="00B30882" w:rsidRPr="004E7D87">
        <w:rPr>
          <w:rStyle w:val="Strong"/>
          <w:rFonts w:cstheme="minorHAnsi"/>
          <w:b w:val="0"/>
          <w:bCs w:val="0"/>
          <w:sz w:val="20"/>
          <w:szCs w:val="20"/>
          <w:bdr w:val="none" w:sz="0" w:space="0" w:color="auto" w:frame="1"/>
          <w:shd w:val="clear" w:color="auto" w:fill="FFFFFF"/>
        </w:rPr>
        <w:t>Todas</w:t>
      </w:r>
      <w:proofErr w:type="spellEnd"/>
      <w:r w:rsidR="00B30882" w:rsidRPr="004E7D87">
        <w:rPr>
          <w:rStyle w:val="Strong"/>
          <w:rFonts w:cstheme="minorHAnsi"/>
          <w:b w:val="0"/>
          <w:bCs w:val="0"/>
          <w:sz w:val="20"/>
          <w:szCs w:val="20"/>
          <w:bdr w:val="none" w:sz="0" w:space="0" w:color="auto" w:frame="1"/>
          <w:shd w:val="clear" w:color="auto" w:fill="FFFFFF"/>
        </w:rPr>
        <w:t xml:space="preserve"> las </w:t>
      </w:r>
      <w:r w:rsidR="000048C3">
        <w:rPr>
          <w:rStyle w:val="Strong"/>
          <w:rFonts w:cstheme="minorHAnsi"/>
          <w:b w:val="0"/>
          <w:bCs w:val="0"/>
          <w:sz w:val="20"/>
          <w:szCs w:val="20"/>
          <w:bdr w:val="none" w:sz="0" w:space="0" w:color="auto" w:frame="1"/>
          <w:shd w:val="clear" w:color="auto" w:fill="FFFFFF"/>
        </w:rPr>
        <w:pgNum/>
      </w:r>
      <w:proofErr w:type="spellStart"/>
      <w:r w:rsidR="000048C3">
        <w:rPr>
          <w:rStyle w:val="Strong"/>
          <w:rFonts w:cstheme="minorHAnsi"/>
          <w:b w:val="0"/>
          <w:bCs w:val="0"/>
          <w:sz w:val="20"/>
          <w:szCs w:val="20"/>
          <w:bdr w:val="none" w:sz="0" w:space="0" w:color="auto" w:frame="1"/>
          <w:shd w:val="clear" w:color="auto" w:fill="FFFFFF"/>
        </w:rPr>
        <w:t>recisio</w:t>
      </w:r>
      <w:proofErr w:type="spellEnd"/>
      <w:r w:rsidR="00B30882" w:rsidRPr="004E7D87">
        <w:rPr>
          <w:rStyle w:val="Strong"/>
          <w:rFonts w:cstheme="minorHAnsi"/>
          <w:b w:val="0"/>
          <w:bCs w:val="0"/>
          <w:sz w:val="20"/>
          <w:szCs w:val="20"/>
          <w:bdr w:val="none" w:sz="0" w:space="0" w:color="auto" w:frame="1"/>
          <w:shd w:val="clear" w:color="auto" w:fill="FFFFFF"/>
        </w:rPr>
        <w:t xml:space="preserve"> de la Junta de Escrutinio están abiertas al público. Se da aviso que las </w:t>
      </w:r>
      <w:r w:rsidR="000048C3">
        <w:rPr>
          <w:rStyle w:val="Strong"/>
          <w:rFonts w:cstheme="minorHAnsi"/>
          <w:b w:val="0"/>
          <w:bCs w:val="0"/>
          <w:sz w:val="20"/>
          <w:szCs w:val="20"/>
          <w:bdr w:val="none" w:sz="0" w:space="0" w:color="auto" w:frame="1"/>
          <w:shd w:val="clear" w:color="auto" w:fill="FFFFFF"/>
        </w:rPr>
        <w:pgNum/>
      </w:r>
      <w:proofErr w:type="spellStart"/>
      <w:r w:rsidR="000048C3">
        <w:rPr>
          <w:rStyle w:val="Strong"/>
          <w:rFonts w:cstheme="minorHAnsi"/>
          <w:b w:val="0"/>
          <w:bCs w:val="0"/>
          <w:sz w:val="20"/>
          <w:szCs w:val="20"/>
          <w:bdr w:val="none" w:sz="0" w:space="0" w:color="auto" w:frame="1"/>
          <w:shd w:val="clear" w:color="auto" w:fill="FFFFFF"/>
        </w:rPr>
        <w:t>recisio</w:t>
      </w:r>
      <w:proofErr w:type="spellEnd"/>
      <w:r w:rsidR="00B30882" w:rsidRPr="004E7D87">
        <w:rPr>
          <w:rStyle w:val="Strong"/>
          <w:rFonts w:cstheme="minorHAnsi"/>
          <w:b w:val="0"/>
          <w:bCs w:val="0"/>
          <w:sz w:val="20"/>
          <w:szCs w:val="20"/>
          <w:bdr w:val="none" w:sz="0" w:space="0" w:color="auto" w:frame="1"/>
          <w:shd w:val="clear" w:color="auto" w:fill="FFFFFF"/>
        </w:rPr>
        <w:t xml:space="preserve"> de las Juntas de Escrutinio del Condado Highlands se llevarán a cabo en la Oficina de la Supervisora de Elecciones del Condado de Highlands</w:t>
      </w:r>
      <w:r w:rsidR="00B30882" w:rsidRPr="004E7D87">
        <w:rPr>
          <w:rStyle w:val="Strong"/>
          <w:rFonts w:cstheme="minorHAnsi"/>
          <w:sz w:val="20"/>
          <w:szCs w:val="20"/>
          <w:bdr w:val="none" w:sz="0" w:space="0" w:color="auto" w:frame="1"/>
          <w:shd w:val="clear" w:color="auto" w:fill="FFFFFF"/>
        </w:rPr>
        <w:t>,</w:t>
      </w:r>
      <w:r w:rsidR="00B30882" w:rsidRPr="004E7D87">
        <w:rPr>
          <w:rFonts w:cstheme="minorHAnsi"/>
          <w:sz w:val="20"/>
          <w:szCs w:val="20"/>
        </w:rPr>
        <w:t xml:space="preserve"> 580 S. Commerce Ave., Ste. A201, Sebring, Florida 33870</w:t>
      </w:r>
      <w:r w:rsidR="002B244E" w:rsidRPr="004E7D87">
        <w:rPr>
          <w:rFonts w:cstheme="minorHAnsi"/>
          <w:sz w:val="20"/>
          <w:szCs w:val="20"/>
        </w:rPr>
        <w:t xml:space="preserve"> en las siguientes fechas:</w:t>
      </w:r>
    </w:p>
    <w:p w14:paraId="75C14A60" w14:textId="3F36B2A7" w:rsidR="002B244E" w:rsidRPr="009D18E4" w:rsidRDefault="00AA5E7E" w:rsidP="002B244E">
      <w:pPr>
        <w:pStyle w:val="ListParagraph"/>
        <w:numPr>
          <w:ilvl w:val="0"/>
          <w:numId w:val="2"/>
        </w:numPr>
        <w:rPr>
          <w:rFonts w:cstheme="minorHAnsi"/>
          <w:sz w:val="20"/>
          <w:szCs w:val="20"/>
        </w:rPr>
      </w:pPr>
      <w:r w:rsidRPr="009D18E4">
        <w:rPr>
          <w:rFonts w:cstheme="minorHAnsi"/>
          <w:sz w:val="20"/>
          <w:szCs w:val="20"/>
        </w:rPr>
        <w:t xml:space="preserve">20 </w:t>
      </w:r>
      <w:r w:rsidR="002B244E" w:rsidRPr="009D18E4">
        <w:rPr>
          <w:rFonts w:cstheme="minorHAnsi"/>
          <w:sz w:val="20"/>
          <w:szCs w:val="20"/>
        </w:rPr>
        <w:t>de</w:t>
      </w:r>
      <w:r w:rsidRPr="009D18E4">
        <w:rPr>
          <w:rFonts w:cstheme="minorHAnsi"/>
          <w:sz w:val="20"/>
          <w:szCs w:val="20"/>
        </w:rPr>
        <w:t xml:space="preserve"> </w:t>
      </w:r>
      <w:proofErr w:type="spellStart"/>
      <w:r w:rsidRPr="009D18E4">
        <w:rPr>
          <w:rFonts w:cstheme="minorHAnsi"/>
          <w:sz w:val="20"/>
          <w:szCs w:val="20"/>
        </w:rPr>
        <w:t>octubre</w:t>
      </w:r>
      <w:proofErr w:type="spellEnd"/>
      <w:r w:rsidR="002B244E" w:rsidRPr="009D18E4">
        <w:rPr>
          <w:rFonts w:cstheme="minorHAnsi"/>
          <w:sz w:val="20"/>
          <w:szCs w:val="20"/>
        </w:rPr>
        <w:t xml:space="preserve"> </w:t>
      </w:r>
      <w:r w:rsidR="000048C3" w:rsidRPr="009D18E4">
        <w:rPr>
          <w:rFonts w:cstheme="minorHAnsi"/>
          <w:sz w:val="20"/>
          <w:szCs w:val="20"/>
        </w:rPr>
        <w:t xml:space="preserve">de </w:t>
      </w:r>
      <w:r w:rsidR="002B244E" w:rsidRPr="009D18E4">
        <w:rPr>
          <w:rFonts w:cstheme="minorHAnsi"/>
          <w:sz w:val="20"/>
          <w:szCs w:val="20"/>
        </w:rPr>
        <w:t xml:space="preserve">2022 </w:t>
      </w:r>
      <w:r w:rsidR="0080446C" w:rsidRPr="009D18E4">
        <w:rPr>
          <w:rFonts w:cstheme="minorHAnsi"/>
          <w:sz w:val="20"/>
          <w:szCs w:val="20"/>
        </w:rPr>
        <w:t xml:space="preserve">a las </w:t>
      </w:r>
      <w:r w:rsidR="002B244E" w:rsidRPr="009D18E4">
        <w:rPr>
          <w:rFonts w:cstheme="minorHAnsi"/>
          <w:sz w:val="20"/>
          <w:szCs w:val="20"/>
        </w:rPr>
        <w:t>10</w:t>
      </w:r>
      <w:r w:rsidR="009D18E4" w:rsidRPr="009D18E4">
        <w:rPr>
          <w:rFonts w:cstheme="minorHAnsi"/>
          <w:sz w:val="20"/>
          <w:szCs w:val="20"/>
        </w:rPr>
        <w:t>:00</w:t>
      </w:r>
      <w:r w:rsidR="002B244E" w:rsidRPr="009D18E4">
        <w:rPr>
          <w:rFonts w:cstheme="minorHAnsi"/>
          <w:sz w:val="20"/>
          <w:szCs w:val="20"/>
        </w:rPr>
        <w:t xml:space="preserve"> a.m</w:t>
      </w:r>
      <w:r w:rsidR="00C86E9B" w:rsidRPr="009D18E4">
        <w:rPr>
          <w:rFonts w:cstheme="minorHAnsi"/>
          <w:sz w:val="20"/>
          <w:szCs w:val="20"/>
        </w:rPr>
        <w:t>.</w:t>
      </w:r>
      <w:r w:rsidR="002B244E" w:rsidRPr="009D18E4">
        <w:rPr>
          <w:rFonts w:cstheme="minorHAnsi"/>
          <w:sz w:val="20"/>
          <w:szCs w:val="20"/>
          <w:bdr w:val="none" w:sz="0" w:space="0" w:color="auto" w:frame="1"/>
          <w:shd w:val="clear" w:color="auto" w:fill="FFFFFF"/>
        </w:rPr>
        <w:t xml:space="preserve"> </w:t>
      </w:r>
      <w:r w:rsidR="002B244E" w:rsidRPr="009D18E4">
        <w:rPr>
          <w:rStyle w:val="Strong"/>
          <w:rFonts w:cstheme="minorHAnsi"/>
          <w:b w:val="0"/>
          <w:bCs w:val="0"/>
          <w:sz w:val="20"/>
          <w:szCs w:val="20"/>
          <w:bdr w:val="none" w:sz="0" w:space="0" w:color="auto" w:frame="1"/>
          <w:shd w:val="clear" w:color="auto" w:fill="FFFFFF"/>
        </w:rPr>
        <w:t xml:space="preserve">prueba de </w:t>
      </w:r>
      <w:proofErr w:type="spellStart"/>
      <w:r w:rsidR="002B244E" w:rsidRPr="009D18E4">
        <w:rPr>
          <w:rStyle w:val="Strong"/>
          <w:rFonts w:cstheme="minorHAnsi"/>
          <w:b w:val="0"/>
          <w:bCs w:val="0"/>
          <w:sz w:val="20"/>
          <w:szCs w:val="20"/>
          <w:bdr w:val="none" w:sz="0" w:space="0" w:color="auto" w:frame="1"/>
          <w:shd w:val="clear" w:color="auto" w:fill="FFFFFF"/>
        </w:rPr>
        <w:t>lógica</w:t>
      </w:r>
      <w:proofErr w:type="spellEnd"/>
      <w:r w:rsidR="002B244E" w:rsidRPr="009D18E4">
        <w:rPr>
          <w:rStyle w:val="Strong"/>
          <w:rFonts w:cstheme="minorHAnsi"/>
          <w:b w:val="0"/>
          <w:bCs w:val="0"/>
          <w:sz w:val="20"/>
          <w:szCs w:val="20"/>
          <w:bdr w:val="none" w:sz="0" w:space="0" w:color="auto" w:frame="1"/>
          <w:shd w:val="clear" w:color="auto" w:fill="FFFFFF"/>
        </w:rPr>
        <w:t xml:space="preserve"> y </w:t>
      </w:r>
      <w:r w:rsidR="00132396">
        <w:rPr>
          <w:rStyle w:val="Strong"/>
          <w:rFonts w:cstheme="minorHAnsi"/>
          <w:b w:val="0"/>
          <w:bCs w:val="0"/>
          <w:sz w:val="20"/>
          <w:szCs w:val="20"/>
          <w:bdr w:val="none" w:sz="0" w:space="0" w:color="auto" w:frame="1"/>
          <w:shd w:val="clear" w:color="auto" w:fill="FFFFFF"/>
        </w:rPr>
        <w:t>p</w:t>
      </w:r>
      <w:r w:rsidR="000048C3" w:rsidRPr="009D18E4">
        <w:rPr>
          <w:rStyle w:val="Strong"/>
          <w:rFonts w:cstheme="minorHAnsi"/>
          <w:b w:val="0"/>
          <w:bCs w:val="0"/>
          <w:sz w:val="20"/>
          <w:szCs w:val="20"/>
          <w:bdr w:val="none" w:sz="0" w:space="0" w:color="auto" w:frame="1"/>
          <w:shd w:val="clear" w:color="auto" w:fill="FFFFFF"/>
        </w:rPr>
        <w:pgNum/>
      </w:r>
      <w:proofErr w:type="spellStart"/>
      <w:r w:rsidR="000048C3" w:rsidRPr="009D18E4">
        <w:rPr>
          <w:rStyle w:val="Strong"/>
          <w:rFonts w:cstheme="minorHAnsi"/>
          <w:b w:val="0"/>
          <w:bCs w:val="0"/>
          <w:sz w:val="20"/>
          <w:szCs w:val="20"/>
          <w:bdr w:val="none" w:sz="0" w:space="0" w:color="auto" w:frame="1"/>
          <w:shd w:val="clear" w:color="auto" w:fill="FFFFFF"/>
        </w:rPr>
        <w:t>recisi</w:t>
      </w:r>
      <w:r w:rsidR="00132396" w:rsidRPr="009D18E4">
        <w:rPr>
          <w:rStyle w:val="Strong"/>
          <w:rFonts w:cstheme="minorHAnsi"/>
          <w:b w:val="0"/>
          <w:bCs w:val="0"/>
          <w:sz w:val="20"/>
          <w:szCs w:val="20"/>
          <w:bdr w:val="none" w:sz="0" w:space="0" w:color="auto" w:frame="1"/>
          <w:shd w:val="clear" w:color="auto" w:fill="FFFFFF"/>
        </w:rPr>
        <w:t>ó</w:t>
      </w:r>
      <w:r w:rsidR="000048C3" w:rsidRPr="009D18E4">
        <w:rPr>
          <w:rStyle w:val="Strong"/>
          <w:rFonts w:cstheme="minorHAnsi"/>
          <w:b w:val="0"/>
          <w:bCs w:val="0"/>
          <w:sz w:val="20"/>
          <w:szCs w:val="20"/>
          <w:bdr w:val="none" w:sz="0" w:space="0" w:color="auto" w:frame="1"/>
          <w:shd w:val="clear" w:color="auto" w:fill="FFFFFF"/>
        </w:rPr>
        <w:t>n</w:t>
      </w:r>
      <w:proofErr w:type="spellEnd"/>
      <w:r w:rsidR="002B244E" w:rsidRPr="009D18E4">
        <w:rPr>
          <w:rStyle w:val="Strong"/>
          <w:rFonts w:cstheme="minorHAnsi"/>
          <w:b w:val="0"/>
          <w:bCs w:val="0"/>
          <w:sz w:val="20"/>
          <w:szCs w:val="20"/>
          <w:bdr w:val="none" w:sz="0" w:space="0" w:color="auto" w:frame="1"/>
          <w:shd w:val="clear" w:color="auto" w:fill="FFFFFF"/>
        </w:rPr>
        <w:t xml:space="preserve"> del </w:t>
      </w:r>
      <w:proofErr w:type="spellStart"/>
      <w:r w:rsidR="002B244E" w:rsidRPr="009D18E4">
        <w:rPr>
          <w:rStyle w:val="Strong"/>
          <w:rFonts w:cstheme="minorHAnsi"/>
          <w:b w:val="0"/>
          <w:bCs w:val="0"/>
          <w:sz w:val="20"/>
          <w:szCs w:val="20"/>
          <w:bdr w:val="none" w:sz="0" w:space="0" w:color="auto" w:frame="1"/>
          <w:shd w:val="clear" w:color="auto" w:fill="FFFFFF"/>
        </w:rPr>
        <w:t>equipo</w:t>
      </w:r>
      <w:proofErr w:type="spellEnd"/>
      <w:r w:rsidR="002B244E" w:rsidRPr="009D18E4">
        <w:rPr>
          <w:rStyle w:val="Strong"/>
          <w:rFonts w:cstheme="minorHAnsi"/>
          <w:b w:val="0"/>
          <w:bCs w:val="0"/>
          <w:sz w:val="20"/>
          <w:szCs w:val="20"/>
          <w:bdr w:val="none" w:sz="0" w:space="0" w:color="auto" w:frame="1"/>
          <w:shd w:val="clear" w:color="auto" w:fill="FFFFFF"/>
        </w:rPr>
        <w:t xml:space="preserve"> de votación</w:t>
      </w:r>
      <w:r w:rsidR="0045583A" w:rsidRPr="009D18E4">
        <w:rPr>
          <w:rStyle w:val="Strong"/>
          <w:rFonts w:cstheme="minorHAnsi"/>
          <w:b w:val="0"/>
          <w:bCs w:val="0"/>
          <w:sz w:val="20"/>
          <w:szCs w:val="20"/>
          <w:bdr w:val="none" w:sz="0" w:space="0" w:color="auto" w:frame="1"/>
          <w:shd w:val="clear" w:color="auto" w:fill="FFFFFF"/>
        </w:rPr>
        <w:t>;</w:t>
      </w:r>
    </w:p>
    <w:p w14:paraId="1F7BC7A0" w14:textId="1247C29D" w:rsidR="007D0C34" w:rsidRPr="009D18E4" w:rsidRDefault="00A7082B" w:rsidP="00A7082B">
      <w:pPr>
        <w:pStyle w:val="ListParagraph"/>
        <w:numPr>
          <w:ilvl w:val="0"/>
          <w:numId w:val="2"/>
        </w:numPr>
        <w:rPr>
          <w:rFonts w:cstheme="minorHAnsi"/>
          <w:sz w:val="20"/>
          <w:szCs w:val="20"/>
        </w:rPr>
      </w:pPr>
      <w:r w:rsidRPr="009D18E4">
        <w:rPr>
          <w:rFonts w:cstheme="minorHAnsi"/>
          <w:sz w:val="20"/>
          <w:szCs w:val="20"/>
        </w:rPr>
        <w:t xml:space="preserve">21, 24, 25, 26, 27, 30, 31 </w:t>
      </w:r>
      <w:r w:rsidRPr="009D18E4">
        <w:rPr>
          <w:rFonts w:cstheme="minorHAnsi"/>
          <w:sz w:val="20"/>
          <w:szCs w:val="20"/>
        </w:rPr>
        <w:t xml:space="preserve">de </w:t>
      </w:r>
      <w:proofErr w:type="spellStart"/>
      <w:r w:rsidRPr="009D18E4">
        <w:rPr>
          <w:rFonts w:cstheme="minorHAnsi"/>
          <w:sz w:val="20"/>
          <w:szCs w:val="20"/>
        </w:rPr>
        <w:t>octubre</w:t>
      </w:r>
      <w:proofErr w:type="spellEnd"/>
      <w:r w:rsidRPr="009D18E4">
        <w:rPr>
          <w:rFonts w:cstheme="minorHAnsi"/>
          <w:sz w:val="20"/>
          <w:szCs w:val="20"/>
        </w:rPr>
        <w:t xml:space="preserve"> </w:t>
      </w:r>
      <w:r w:rsidR="000048C3" w:rsidRPr="009D18E4">
        <w:rPr>
          <w:rFonts w:cstheme="minorHAnsi"/>
          <w:sz w:val="20"/>
          <w:szCs w:val="20"/>
        </w:rPr>
        <w:t xml:space="preserve">de </w:t>
      </w:r>
      <w:r w:rsidRPr="009D18E4">
        <w:rPr>
          <w:rFonts w:cstheme="minorHAnsi"/>
          <w:sz w:val="20"/>
          <w:szCs w:val="20"/>
        </w:rPr>
        <w:t xml:space="preserve">2022 </w:t>
      </w:r>
      <w:r w:rsidRPr="009D18E4">
        <w:rPr>
          <w:rFonts w:cstheme="minorHAnsi"/>
          <w:sz w:val="20"/>
          <w:szCs w:val="20"/>
        </w:rPr>
        <w:t>y</w:t>
      </w:r>
      <w:r w:rsidRPr="009D18E4">
        <w:rPr>
          <w:rFonts w:cstheme="minorHAnsi"/>
          <w:sz w:val="20"/>
          <w:szCs w:val="20"/>
        </w:rPr>
        <w:t xml:space="preserve"> </w:t>
      </w:r>
    </w:p>
    <w:p w14:paraId="18341322" w14:textId="195AD89B" w:rsidR="00A7082B" w:rsidRPr="009D18E4" w:rsidRDefault="00A7082B" w:rsidP="007D0C34">
      <w:pPr>
        <w:pStyle w:val="ListParagraph"/>
        <w:rPr>
          <w:rFonts w:cstheme="minorHAnsi"/>
          <w:sz w:val="20"/>
          <w:szCs w:val="20"/>
        </w:rPr>
      </w:pPr>
      <w:r w:rsidRPr="009D18E4">
        <w:rPr>
          <w:rFonts w:cstheme="minorHAnsi"/>
          <w:sz w:val="20"/>
          <w:szCs w:val="20"/>
        </w:rPr>
        <w:t xml:space="preserve">1, 2, 3, 5 </w:t>
      </w:r>
      <w:r w:rsidR="000048C3" w:rsidRPr="009D18E4">
        <w:rPr>
          <w:rFonts w:cstheme="minorHAnsi"/>
          <w:sz w:val="20"/>
          <w:szCs w:val="20"/>
        </w:rPr>
        <w:t xml:space="preserve">de </w:t>
      </w:r>
      <w:proofErr w:type="spellStart"/>
      <w:r w:rsidR="009D37F2" w:rsidRPr="009D18E4">
        <w:rPr>
          <w:rFonts w:cstheme="minorHAnsi"/>
          <w:sz w:val="20"/>
          <w:szCs w:val="20"/>
        </w:rPr>
        <w:t>noviembre</w:t>
      </w:r>
      <w:proofErr w:type="spellEnd"/>
      <w:r w:rsidR="009D37F2" w:rsidRPr="009D18E4">
        <w:rPr>
          <w:rFonts w:cstheme="minorHAnsi"/>
          <w:sz w:val="20"/>
          <w:szCs w:val="20"/>
        </w:rPr>
        <w:t xml:space="preserve"> </w:t>
      </w:r>
      <w:r w:rsidR="000048C3" w:rsidRPr="009D18E4">
        <w:rPr>
          <w:rFonts w:cstheme="minorHAnsi"/>
          <w:sz w:val="20"/>
          <w:szCs w:val="20"/>
        </w:rPr>
        <w:t xml:space="preserve">de </w:t>
      </w:r>
      <w:r w:rsidRPr="009D18E4">
        <w:rPr>
          <w:rFonts w:cstheme="minorHAnsi"/>
          <w:sz w:val="20"/>
          <w:szCs w:val="20"/>
        </w:rPr>
        <w:t>2022 a</w:t>
      </w:r>
      <w:r w:rsidR="004650A1" w:rsidRPr="009D18E4">
        <w:rPr>
          <w:rFonts w:cstheme="minorHAnsi"/>
          <w:sz w:val="20"/>
          <w:szCs w:val="20"/>
        </w:rPr>
        <w:t xml:space="preserve"> las</w:t>
      </w:r>
      <w:r w:rsidRPr="009D18E4">
        <w:rPr>
          <w:rFonts w:cstheme="minorHAnsi"/>
          <w:sz w:val="20"/>
          <w:szCs w:val="20"/>
        </w:rPr>
        <w:t xml:space="preserve"> 9:30 a.m. </w:t>
      </w:r>
      <w:proofErr w:type="spellStart"/>
      <w:r w:rsidRPr="009D18E4">
        <w:rPr>
          <w:rFonts w:cstheme="minorHAnsi"/>
          <w:sz w:val="20"/>
          <w:szCs w:val="20"/>
        </w:rPr>
        <w:t>abrir</w:t>
      </w:r>
      <w:proofErr w:type="spellEnd"/>
      <w:r w:rsidRPr="009D18E4">
        <w:rPr>
          <w:rFonts w:cstheme="minorHAnsi"/>
          <w:sz w:val="20"/>
          <w:szCs w:val="20"/>
        </w:rPr>
        <w:t xml:space="preserve"> </w:t>
      </w:r>
      <w:proofErr w:type="spellStart"/>
      <w:r w:rsidRPr="009D18E4">
        <w:rPr>
          <w:rFonts w:cstheme="minorHAnsi"/>
          <w:sz w:val="20"/>
          <w:szCs w:val="20"/>
        </w:rPr>
        <w:t>boletas</w:t>
      </w:r>
      <w:proofErr w:type="spellEnd"/>
      <w:r w:rsidRPr="009D18E4">
        <w:rPr>
          <w:rFonts w:cstheme="minorHAnsi"/>
          <w:sz w:val="20"/>
          <w:szCs w:val="20"/>
        </w:rPr>
        <w:t xml:space="preserve"> </w:t>
      </w:r>
      <w:proofErr w:type="spellStart"/>
      <w:r w:rsidRPr="009D18E4">
        <w:rPr>
          <w:rFonts w:cstheme="minorHAnsi"/>
          <w:sz w:val="20"/>
          <w:szCs w:val="20"/>
        </w:rPr>
        <w:t>por</w:t>
      </w:r>
      <w:proofErr w:type="spellEnd"/>
      <w:r w:rsidRPr="009D18E4">
        <w:rPr>
          <w:rFonts w:cstheme="minorHAnsi"/>
          <w:sz w:val="20"/>
          <w:szCs w:val="20"/>
        </w:rPr>
        <w:t xml:space="preserve"> </w:t>
      </w:r>
      <w:proofErr w:type="spellStart"/>
      <w:r w:rsidRPr="009D18E4">
        <w:rPr>
          <w:rFonts w:cstheme="minorHAnsi"/>
          <w:sz w:val="20"/>
          <w:szCs w:val="20"/>
        </w:rPr>
        <w:t>correo</w:t>
      </w:r>
      <w:proofErr w:type="spellEnd"/>
      <w:r w:rsidRPr="009D18E4">
        <w:rPr>
          <w:rFonts w:cstheme="minorHAnsi"/>
          <w:sz w:val="20"/>
          <w:szCs w:val="20"/>
        </w:rPr>
        <w:t>;</w:t>
      </w:r>
    </w:p>
    <w:p w14:paraId="20CECB08" w14:textId="4349771A" w:rsidR="00A7082B" w:rsidRPr="009D18E4" w:rsidRDefault="00A7082B" w:rsidP="00132396">
      <w:pPr>
        <w:pStyle w:val="ListParagraph"/>
        <w:numPr>
          <w:ilvl w:val="0"/>
          <w:numId w:val="2"/>
        </w:numPr>
        <w:ind w:right="-360"/>
        <w:rPr>
          <w:rFonts w:cstheme="minorHAnsi"/>
          <w:sz w:val="20"/>
          <w:szCs w:val="20"/>
        </w:rPr>
      </w:pPr>
      <w:r w:rsidRPr="009D18E4">
        <w:rPr>
          <w:rFonts w:cstheme="minorHAnsi"/>
          <w:sz w:val="20"/>
          <w:szCs w:val="20"/>
        </w:rPr>
        <w:t>28, 29</w:t>
      </w:r>
      <w:r w:rsidR="004650A1" w:rsidRPr="009D18E4">
        <w:rPr>
          <w:rFonts w:cstheme="minorHAnsi"/>
          <w:sz w:val="20"/>
          <w:szCs w:val="20"/>
        </w:rPr>
        <w:t xml:space="preserve"> </w:t>
      </w:r>
      <w:r w:rsidR="00964C1B" w:rsidRPr="009D18E4">
        <w:rPr>
          <w:rFonts w:cstheme="minorHAnsi"/>
          <w:sz w:val="20"/>
          <w:szCs w:val="20"/>
        </w:rPr>
        <w:t xml:space="preserve">de </w:t>
      </w:r>
      <w:proofErr w:type="spellStart"/>
      <w:r w:rsidR="00964C1B" w:rsidRPr="009D18E4">
        <w:rPr>
          <w:rFonts w:cstheme="minorHAnsi"/>
          <w:sz w:val="20"/>
          <w:szCs w:val="20"/>
        </w:rPr>
        <w:t>octubre</w:t>
      </w:r>
      <w:proofErr w:type="spellEnd"/>
      <w:r w:rsidR="004650A1" w:rsidRPr="009D18E4">
        <w:rPr>
          <w:rFonts w:cstheme="minorHAnsi"/>
          <w:sz w:val="20"/>
          <w:szCs w:val="20"/>
        </w:rPr>
        <w:t xml:space="preserve"> </w:t>
      </w:r>
      <w:r w:rsidR="00964C1B" w:rsidRPr="009D18E4">
        <w:rPr>
          <w:rFonts w:cstheme="minorHAnsi"/>
          <w:sz w:val="20"/>
          <w:szCs w:val="20"/>
        </w:rPr>
        <w:t>y</w:t>
      </w:r>
      <w:r w:rsidRPr="009D18E4">
        <w:rPr>
          <w:rFonts w:cstheme="minorHAnsi"/>
          <w:sz w:val="20"/>
          <w:szCs w:val="20"/>
        </w:rPr>
        <w:t xml:space="preserve"> 4, 7, 8 </w:t>
      </w:r>
      <w:r w:rsidR="000048C3" w:rsidRPr="009D18E4">
        <w:rPr>
          <w:rFonts w:cstheme="minorHAnsi"/>
          <w:sz w:val="20"/>
          <w:szCs w:val="20"/>
        </w:rPr>
        <w:t xml:space="preserve">de </w:t>
      </w:r>
      <w:proofErr w:type="spellStart"/>
      <w:r w:rsidR="00964C1B" w:rsidRPr="009D18E4">
        <w:rPr>
          <w:rFonts w:cstheme="minorHAnsi"/>
          <w:sz w:val="20"/>
          <w:szCs w:val="20"/>
        </w:rPr>
        <w:t>noviembre</w:t>
      </w:r>
      <w:proofErr w:type="spellEnd"/>
      <w:r w:rsidR="00964C1B" w:rsidRPr="009D18E4">
        <w:rPr>
          <w:rFonts w:cstheme="minorHAnsi"/>
          <w:sz w:val="20"/>
          <w:szCs w:val="20"/>
        </w:rPr>
        <w:t xml:space="preserve"> </w:t>
      </w:r>
      <w:r w:rsidR="004650A1" w:rsidRPr="009D18E4">
        <w:rPr>
          <w:rFonts w:cstheme="minorHAnsi"/>
          <w:sz w:val="20"/>
          <w:szCs w:val="20"/>
        </w:rPr>
        <w:t>de 2022 a las</w:t>
      </w:r>
      <w:r w:rsidRPr="009D18E4">
        <w:rPr>
          <w:rFonts w:cstheme="minorHAnsi"/>
          <w:sz w:val="20"/>
          <w:szCs w:val="20"/>
        </w:rPr>
        <w:t xml:space="preserve"> 10</w:t>
      </w:r>
      <w:r w:rsidR="009D18E4" w:rsidRPr="009D18E4">
        <w:rPr>
          <w:rFonts w:cstheme="minorHAnsi"/>
          <w:sz w:val="20"/>
          <w:szCs w:val="20"/>
        </w:rPr>
        <w:t>:00</w:t>
      </w:r>
      <w:r w:rsidRPr="009D18E4">
        <w:rPr>
          <w:rFonts w:cstheme="minorHAnsi"/>
          <w:sz w:val="20"/>
          <w:szCs w:val="20"/>
        </w:rPr>
        <w:t xml:space="preserve"> a.m. </w:t>
      </w:r>
      <w:proofErr w:type="spellStart"/>
      <w:r w:rsidR="00964C1B" w:rsidRPr="009D18E4">
        <w:rPr>
          <w:rFonts w:cstheme="minorHAnsi"/>
          <w:sz w:val="20"/>
          <w:szCs w:val="20"/>
        </w:rPr>
        <w:t>procesar</w:t>
      </w:r>
      <w:proofErr w:type="spellEnd"/>
      <w:r w:rsidR="00964C1B" w:rsidRPr="009D18E4">
        <w:rPr>
          <w:rFonts w:cstheme="minorHAnsi"/>
          <w:sz w:val="20"/>
          <w:szCs w:val="20"/>
        </w:rPr>
        <w:t xml:space="preserve"> </w:t>
      </w:r>
      <w:proofErr w:type="spellStart"/>
      <w:r w:rsidR="00964C1B" w:rsidRPr="009D18E4">
        <w:rPr>
          <w:rFonts w:cstheme="minorHAnsi"/>
          <w:sz w:val="20"/>
          <w:szCs w:val="20"/>
        </w:rPr>
        <w:t>boletas</w:t>
      </w:r>
      <w:proofErr w:type="spellEnd"/>
      <w:r w:rsidR="00964C1B" w:rsidRPr="009D18E4">
        <w:rPr>
          <w:rFonts w:cstheme="minorHAnsi"/>
          <w:sz w:val="20"/>
          <w:szCs w:val="20"/>
        </w:rPr>
        <w:t xml:space="preserve"> y </w:t>
      </w:r>
      <w:proofErr w:type="spellStart"/>
      <w:r w:rsidR="00964C1B" w:rsidRPr="009D18E4">
        <w:rPr>
          <w:rFonts w:cstheme="minorHAnsi"/>
          <w:sz w:val="20"/>
          <w:szCs w:val="20"/>
        </w:rPr>
        <w:t>duplicación</w:t>
      </w:r>
      <w:proofErr w:type="spellEnd"/>
      <w:r w:rsidR="00964C1B" w:rsidRPr="009D18E4">
        <w:rPr>
          <w:rFonts w:cstheme="minorHAnsi"/>
          <w:sz w:val="20"/>
          <w:szCs w:val="20"/>
        </w:rPr>
        <w:t xml:space="preserve"> de </w:t>
      </w:r>
      <w:proofErr w:type="spellStart"/>
      <w:r w:rsidR="00964C1B" w:rsidRPr="009D18E4">
        <w:rPr>
          <w:rFonts w:cstheme="minorHAnsi"/>
          <w:sz w:val="20"/>
          <w:szCs w:val="20"/>
        </w:rPr>
        <w:t>boletas</w:t>
      </w:r>
      <w:proofErr w:type="spellEnd"/>
      <w:r w:rsidR="00964C1B" w:rsidRPr="009D18E4">
        <w:rPr>
          <w:rFonts w:cstheme="minorHAnsi"/>
          <w:sz w:val="20"/>
          <w:szCs w:val="20"/>
        </w:rPr>
        <w:t xml:space="preserve"> </w:t>
      </w:r>
      <w:proofErr w:type="spellStart"/>
      <w:r w:rsidR="00964C1B" w:rsidRPr="009D18E4">
        <w:rPr>
          <w:rFonts w:cstheme="minorHAnsi"/>
          <w:sz w:val="20"/>
          <w:szCs w:val="20"/>
        </w:rPr>
        <w:t>por</w:t>
      </w:r>
      <w:proofErr w:type="spellEnd"/>
      <w:r w:rsidR="00964C1B" w:rsidRPr="009D18E4">
        <w:rPr>
          <w:rFonts w:cstheme="minorHAnsi"/>
          <w:sz w:val="20"/>
          <w:szCs w:val="20"/>
        </w:rPr>
        <w:t xml:space="preserve"> </w:t>
      </w:r>
      <w:proofErr w:type="spellStart"/>
      <w:r w:rsidR="00964C1B" w:rsidRPr="009D18E4">
        <w:rPr>
          <w:rFonts w:cstheme="minorHAnsi"/>
          <w:sz w:val="20"/>
          <w:szCs w:val="20"/>
        </w:rPr>
        <w:t>correo</w:t>
      </w:r>
      <w:proofErr w:type="spellEnd"/>
      <w:r w:rsidR="00964C1B" w:rsidRPr="009D18E4">
        <w:rPr>
          <w:rFonts w:cstheme="minorHAnsi"/>
          <w:sz w:val="20"/>
          <w:szCs w:val="20"/>
        </w:rPr>
        <w:t>;</w:t>
      </w:r>
    </w:p>
    <w:p w14:paraId="37DA3A04" w14:textId="351C54A7" w:rsidR="000048C3" w:rsidRPr="009D18E4" w:rsidRDefault="000048C3" w:rsidP="00A7082B">
      <w:pPr>
        <w:pStyle w:val="ListParagraph"/>
        <w:numPr>
          <w:ilvl w:val="0"/>
          <w:numId w:val="2"/>
        </w:numPr>
        <w:rPr>
          <w:rFonts w:cstheme="minorHAnsi"/>
          <w:sz w:val="20"/>
          <w:szCs w:val="20"/>
        </w:rPr>
      </w:pPr>
      <w:r w:rsidRPr="009D18E4">
        <w:rPr>
          <w:rFonts w:cstheme="minorHAnsi"/>
          <w:sz w:val="20"/>
          <w:szCs w:val="20"/>
        </w:rPr>
        <w:t xml:space="preserve">10 de </w:t>
      </w:r>
      <w:proofErr w:type="spellStart"/>
      <w:r w:rsidRPr="009D18E4">
        <w:rPr>
          <w:rFonts w:cstheme="minorHAnsi"/>
          <w:sz w:val="20"/>
          <w:szCs w:val="20"/>
        </w:rPr>
        <w:t>noviembre</w:t>
      </w:r>
      <w:proofErr w:type="spellEnd"/>
      <w:r w:rsidRPr="009D18E4">
        <w:rPr>
          <w:rFonts w:cstheme="minorHAnsi"/>
          <w:sz w:val="20"/>
          <w:szCs w:val="20"/>
        </w:rPr>
        <w:t xml:space="preserve"> de 2022 a las 3</w:t>
      </w:r>
      <w:r w:rsidR="009D18E4" w:rsidRPr="009D18E4">
        <w:rPr>
          <w:rFonts w:cstheme="minorHAnsi"/>
          <w:sz w:val="20"/>
          <w:szCs w:val="20"/>
        </w:rPr>
        <w:t>:00</w:t>
      </w:r>
      <w:r w:rsidRPr="009D18E4">
        <w:rPr>
          <w:rFonts w:cstheme="minorHAnsi"/>
          <w:sz w:val="20"/>
          <w:szCs w:val="20"/>
        </w:rPr>
        <w:t xml:space="preserve"> p.m. </w:t>
      </w:r>
      <w:proofErr w:type="spellStart"/>
      <w:r w:rsidRPr="009D18E4">
        <w:rPr>
          <w:rFonts w:cstheme="minorHAnsi"/>
          <w:sz w:val="20"/>
          <w:szCs w:val="20"/>
        </w:rPr>
        <w:t>e</w:t>
      </w:r>
      <w:r w:rsidRPr="009D18E4">
        <w:rPr>
          <w:rStyle w:val="Strong"/>
          <w:rFonts w:cstheme="minorHAnsi"/>
          <w:b w:val="0"/>
          <w:bCs w:val="0"/>
          <w:sz w:val="20"/>
          <w:szCs w:val="20"/>
          <w:bdr w:val="none" w:sz="0" w:space="0" w:color="auto" w:frame="1"/>
          <w:shd w:val="clear" w:color="auto" w:fill="FFFFFF"/>
        </w:rPr>
        <w:t>scrutinio</w:t>
      </w:r>
      <w:proofErr w:type="spellEnd"/>
      <w:r w:rsidRPr="009D18E4">
        <w:rPr>
          <w:rStyle w:val="Strong"/>
          <w:rFonts w:cstheme="minorHAnsi"/>
          <w:b w:val="0"/>
          <w:bCs w:val="0"/>
          <w:sz w:val="20"/>
          <w:szCs w:val="20"/>
          <w:bdr w:val="none" w:sz="0" w:space="0" w:color="auto" w:frame="1"/>
          <w:shd w:val="clear" w:color="auto" w:fill="FFFFFF"/>
        </w:rPr>
        <w:t xml:space="preserve"> de </w:t>
      </w:r>
      <w:proofErr w:type="spellStart"/>
      <w:r w:rsidRPr="009D18E4">
        <w:rPr>
          <w:rStyle w:val="Strong"/>
          <w:rFonts w:cstheme="minorHAnsi"/>
          <w:b w:val="0"/>
          <w:bCs w:val="0"/>
          <w:sz w:val="20"/>
          <w:szCs w:val="20"/>
          <w:bdr w:val="none" w:sz="0" w:space="0" w:color="auto" w:frame="1"/>
          <w:shd w:val="clear" w:color="auto" w:fill="FFFFFF"/>
        </w:rPr>
        <w:t>boletas</w:t>
      </w:r>
      <w:proofErr w:type="spellEnd"/>
      <w:r w:rsidRPr="009D18E4">
        <w:rPr>
          <w:rStyle w:val="Strong"/>
          <w:rFonts w:cstheme="minorHAnsi"/>
          <w:b w:val="0"/>
          <w:bCs w:val="0"/>
          <w:sz w:val="20"/>
          <w:szCs w:val="20"/>
          <w:bdr w:val="none" w:sz="0" w:space="0" w:color="auto" w:frame="1"/>
          <w:shd w:val="clear" w:color="auto" w:fill="FFFFFF"/>
        </w:rPr>
        <w:t xml:space="preserve"> </w:t>
      </w:r>
      <w:proofErr w:type="spellStart"/>
      <w:r w:rsidRPr="009D18E4">
        <w:rPr>
          <w:rStyle w:val="Strong"/>
          <w:rFonts w:cstheme="minorHAnsi"/>
          <w:b w:val="0"/>
          <w:bCs w:val="0"/>
          <w:sz w:val="20"/>
          <w:szCs w:val="20"/>
          <w:bdr w:val="none" w:sz="0" w:space="0" w:color="auto" w:frame="1"/>
          <w:shd w:val="clear" w:color="auto" w:fill="FFFFFF"/>
        </w:rPr>
        <w:t>provisionales</w:t>
      </w:r>
      <w:proofErr w:type="spellEnd"/>
      <w:r w:rsidRPr="009D18E4">
        <w:rPr>
          <w:rStyle w:val="Strong"/>
          <w:rFonts w:cstheme="minorHAnsi"/>
          <w:b w:val="0"/>
          <w:bCs w:val="0"/>
          <w:sz w:val="20"/>
          <w:szCs w:val="20"/>
          <w:bdr w:val="none" w:sz="0" w:space="0" w:color="auto" w:frame="1"/>
          <w:shd w:val="clear" w:color="auto" w:fill="FFFFFF"/>
        </w:rPr>
        <w:t xml:space="preserve"> y </w:t>
      </w:r>
      <w:proofErr w:type="spellStart"/>
      <w:r w:rsidRPr="009D18E4">
        <w:rPr>
          <w:rStyle w:val="Strong"/>
          <w:rFonts w:cstheme="minorHAnsi"/>
          <w:b w:val="0"/>
          <w:bCs w:val="0"/>
          <w:sz w:val="20"/>
          <w:szCs w:val="20"/>
          <w:bdr w:val="none" w:sz="0" w:space="0" w:color="auto" w:frame="1"/>
          <w:shd w:val="clear" w:color="auto" w:fill="FFFFFF"/>
        </w:rPr>
        <w:t>declaraciones</w:t>
      </w:r>
      <w:proofErr w:type="spellEnd"/>
      <w:r w:rsidRPr="009D18E4">
        <w:rPr>
          <w:rFonts w:cstheme="minorHAnsi"/>
          <w:b/>
          <w:bCs/>
          <w:sz w:val="20"/>
          <w:szCs w:val="20"/>
        </w:rPr>
        <w:t xml:space="preserve">, </w:t>
      </w:r>
      <w:proofErr w:type="spellStart"/>
      <w:r w:rsidRPr="009D18E4">
        <w:rPr>
          <w:rStyle w:val="Strong"/>
          <w:rFonts w:cstheme="minorHAnsi"/>
          <w:b w:val="0"/>
          <w:bCs w:val="0"/>
          <w:sz w:val="20"/>
          <w:szCs w:val="20"/>
          <w:bdr w:val="none" w:sz="0" w:space="0" w:color="auto" w:frame="1"/>
          <w:shd w:val="clear" w:color="auto" w:fill="FFFFFF"/>
        </w:rPr>
        <w:t>juradas</w:t>
      </w:r>
      <w:proofErr w:type="spellEnd"/>
      <w:r w:rsidRPr="009D18E4">
        <w:rPr>
          <w:rStyle w:val="Strong"/>
          <w:rFonts w:cstheme="minorHAnsi"/>
          <w:b w:val="0"/>
          <w:bCs w:val="0"/>
          <w:sz w:val="20"/>
          <w:szCs w:val="20"/>
          <w:bdr w:val="none" w:sz="0" w:space="0" w:color="auto" w:frame="1"/>
          <w:shd w:val="clear" w:color="auto" w:fill="FFFFFF"/>
        </w:rPr>
        <w:t xml:space="preserve"> de </w:t>
      </w:r>
      <w:proofErr w:type="spellStart"/>
      <w:r w:rsidRPr="009D18E4">
        <w:rPr>
          <w:rStyle w:val="Strong"/>
          <w:rFonts w:cstheme="minorHAnsi"/>
          <w:b w:val="0"/>
          <w:bCs w:val="0"/>
          <w:sz w:val="20"/>
          <w:szCs w:val="20"/>
          <w:bdr w:val="none" w:sz="0" w:space="0" w:color="auto" w:frame="1"/>
          <w:shd w:val="clear" w:color="auto" w:fill="FFFFFF"/>
        </w:rPr>
        <w:t>curación</w:t>
      </w:r>
      <w:proofErr w:type="spellEnd"/>
      <w:r w:rsidRPr="009D18E4">
        <w:rPr>
          <w:rStyle w:val="Strong"/>
          <w:rFonts w:cstheme="minorHAnsi"/>
          <w:b w:val="0"/>
          <w:bCs w:val="0"/>
          <w:sz w:val="20"/>
          <w:szCs w:val="20"/>
          <w:bdr w:val="none" w:sz="0" w:space="0" w:color="auto" w:frame="1"/>
          <w:shd w:val="clear" w:color="auto" w:fill="FFFFFF"/>
        </w:rPr>
        <w:t xml:space="preserve"> y </w:t>
      </w:r>
      <w:proofErr w:type="spellStart"/>
      <w:r w:rsidRPr="009D18E4">
        <w:rPr>
          <w:rStyle w:val="Strong"/>
          <w:rFonts w:cstheme="minorHAnsi"/>
          <w:b w:val="0"/>
          <w:bCs w:val="0"/>
          <w:sz w:val="20"/>
          <w:szCs w:val="20"/>
          <w:bdr w:val="none" w:sz="0" w:space="0" w:color="auto" w:frame="1"/>
          <w:shd w:val="clear" w:color="auto" w:fill="FFFFFF"/>
        </w:rPr>
        <w:t>primeros</w:t>
      </w:r>
      <w:proofErr w:type="spellEnd"/>
      <w:r w:rsidRPr="009D18E4">
        <w:rPr>
          <w:rStyle w:val="Strong"/>
          <w:rFonts w:cstheme="minorHAnsi"/>
          <w:b w:val="0"/>
          <w:bCs w:val="0"/>
          <w:sz w:val="20"/>
          <w:szCs w:val="20"/>
          <w:bdr w:val="none" w:sz="0" w:space="0" w:color="auto" w:frame="1"/>
          <w:shd w:val="clear" w:color="auto" w:fill="FFFFFF"/>
        </w:rPr>
        <w:t xml:space="preserve"> </w:t>
      </w:r>
      <w:proofErr w:type="spellStart"/>
      <w:r w:rsidRPr="009D18E4">
        <w:rPr>
          <w:rStyle w:val="Strong"/>
          <w:rFonts w:cstheme="minorHAnsi"/>
          <w:b w:val="0"/>
          <w:bCs w:val="0"/>
          <w:sz w:val="20"/>
          <w:szCs w:val="20"/>
          <w:bdr w:val="none" w:sz="0" w:space="0" w:color="auto" w:frame="1"/>
          <w:shd w:val="clear" w:color="auto" w:fill="FFFFFF"/>
        </w:rPr>
        <w:t>resultados</w:t>
      </w:r>
      <w:proofErr w:type="spellEnd"/>
      <w:r w:rsidRPr="009D18E4">
        <w:rPr>
          <w:rStyle w:val="Strong"/>
          <w:rFonts w:cstheme="minorHAnsi"/>
          <w:b w:val="0"/>
          <w:bCs w:val="0"/>
          <w:sz w:val="20"/>
          <w:szCs w:val="20"/>
          <w:bdr w:val="none" w:sz="0" w:space="0" w:color="auto" w:frame="1"/>
          <w:shd w:val="clear" w:color="auto" w:fill="FFFFFF"/>
        </w:rPr>
        <w:t xml:space="preserve"> no </w:t>
      </w:r>
      <w:proofErr w:type="spellStart"/>
      <w:r w:rsidRPr="009D18E4">
        <w:rPr>
          <w:rStyle w:val="Strong"/>
          <w:rFonts w:cstheme="minorHAnsi"/>
          <w:b w:val="0"/>
          <w:bCs w:val="0"/>
          <w:sz w:val="20"/>
          <w:szCs w:val="20"/>
          <w:bdr w:val="none" w:sz="0" w:space="0" w:color="auto" w:frame="1"/>
          <w:shd w:val="clear" w:color="auto" w:fill="FFFFFF"/>
        </w:rPr>
        <w:t>oficiales</w:t>
      </w:r>
      <w:proofErr w:type="spellEnd"/>
      <w:r w:rsidRPr="009D18E4">
        <w:rPr>
          <w:rFonts w:cstheme="minorHAnsi"/>
          <w:b/>
          <w:bCs/>
          <w:sz w:val="20"/>
          <w:szCs w:val="20"/>
        </w:rPr>
        <w:t>;</w:t>
      </w:r>
    </w:p>
    <w:p w14:paraId="2974CCDA" w14:textId="24C7CD1F" w:rsidR="000048C3" w:rsidRPr="009D18E4" w:rsidRDefault="000048C3" w:rsidP="00A7082B">
      <w:pPr>
        <w:pStyle w:val="ListParagraph"/>
        <w:numPr>
          <w:ilvl w:val="0"/>
          <w:numId w:val="2"/>
        </w:numPr>
        <w:rPr>
          <w:rFonts w:cstheme="minorHAnsi"/>
          <w:sz w:val="20"/>
          <w:szCs w:val="20"/>
        </w:rPr>
      </w:pPr>
      <w:r w:rsidRPr="009D18E4">
        <w:rPr>
          <w:rFonts w:cstheme="minorHAnsi"/>
          <w:sz w:val="20"/>
          <w:szCs w:val="20"/>
        </w:rPr>
        <w:t xml:space="preserve">12 de </w:t>
      </w:r>
      <w:proofErr w:type="spellStart"/>
      <w:r w:rsidRPr="009D18E4">
        <w:rPr>
          <w:rFonts w:cstheme="minorHAnsi"/>
          <w:sz w:val="20"/>
          <w:szCs w:val="20"/>
        </w:rPr>
        <w:t>noviembre</w:t>
      </w:r>
      <w:proofErr w:type="spellEnd"/>
      <w:r w:rsidRPr="009D18E4">
        <w:rPr>
          <w:rFonts w:cstheme="minorHAnsi"/>
          <w:sz w:val="20"/>
          <w:szCs w:val="20"/>
        </w:rPr>
        <w:t xml:space="preserve"> de 2022 </w:t>
      </w:r>
      <w:r w:rsidRPr="009D18E4">
        <w:rPr>
          <w:rFonts w:cstheme="minorHAnsi"/>
          <w:sz w:val="20"/>
          <w:szCs w:val="20"/>
        </w:rPr>
        <w:t xml:space="preserve">a </w:t>
      </w:r>
      <w:r w:rsidRPr="009D18E4">
        <w:rPr>
          <w:rFonts w:cstheme="minorHAnsi"/>
          <w:sz w:val="20"/>
          <w:szCs w:val="20"/>
        </w:rPr>
        <w:t>las 9</w:t>
      </w:r>
      <w:r w:rsidR="009D18E4" w:rsidRPr="009D18E4">
        <w:rPr>
          <w:rFonts w:cstheme="minorHAnsi"/>
          <w:sz w:val="20"/>
          <w:szCs w:val="20"/>
        </w:rPr>
        <w:t>:00</w:t>
      </w:r>
      <w:r w:rsidRPr="009D18E4">
        <w:rPr>
          <w:rFonts w:cstheme="minorHAnsi"/>
          <w:sz w:val="20"/>
          <w:szCs w:val="20"/>
        </w:rPr>
        <w:t xml:space="preserve"> a.m.</w:t>
      </w:r>
      <w:r w:rsidRPr="009D18E4">
        <w:rPr>
          <w:rFonts w:cstheme="minorHAnsi"/>
          <w:sz w:val="20"/>
          <w:szCs w:val="20"/>
        </w:rPr>
        <w:t xml:space="preserve"> </w:t>
      </w:r>
      <w:proofErr w:type="spellStart"/>
      <w:r w:rsidRPr="009D18E4">
        <w:rPr>
          <w:rStyle w:val="Strong"/>
          <w:rFonts w:cstheme="minorHAnsi"/>
          <w:b w:val="0"/>
          <w:bCs w:val="0"/>
          <w:sz w:val="20"/>
          <w:szCs w:val="20"/>
          <w:bdr w:val="none" w:sz="0" w:space="0" w:color="auto" w:frame="1"/>
          <w:shd w:val="clear" w:color="auto" w:fill="FFFFFF"/>
        </w:rPr>
        <w:t>recuento</w:t>
      </w:r>
      <w:proofErr w:type="spellEnd"/>
      <w:r w:rsidRPr="009D18E4">
        <w:rPr>
          <w:rStyle w:val="Strong"/>
          <w:rFonts w:cstheme="minorHAnsi"/>
          <w:b w:val="0"/>
          <w:bCs w:val="0"/>
          <w:sz w:val="20"/>
          <w:szCs w:val="20"/>
          <w:bdr w:val="none" w:sz="0" w:space="0" w:color="auto" w:frame="1"/>
          <w:shd w:val="clear" w:color="auto" w:fill="FFFFFF"/>
        </w:rPr>
        <w:t xml:space="preserve"> local, </w:t>
      </w:r>
      <w:proofErr w:type="spellStart"/>
      <w:r w:rsidRPr="009D18E4">
        <w:rPr>
          <w:rStyle w:val="Strong"/>
          <w:rFonts w:cstheme="minorHAnsi"/>
          <w:b w:val="0"/>
          <w:bCs w:val="0"/>
          <w:sz w:val="20"/>
          <w:szCs w:val="20"/>
          <w:bdr w:val="none" w:sz="0" w:space="0" w:color="auto" w:frame="1"/>
          <w:shd w:val="clear" w:color="auto" w:fill="FFFFFF"/>
        </w:rPr>
        <w:t>si</w:t>
      </w:r>
      <w:proofErr w:type="spellEnd"/>
      <w:r w:rsidRPr="009D18E4">
        <w:rPr>
          <w:rStyle w:val="Strong"/>
          <w:rFonts w:cstheme="minorHAnsi"/>
          <w:b w:val="0"/>
          <w:bCs w:val="0"/>
          <w:sz w:val="20"/>
          <w:szCs w:val="20"/>
          <w:bdr w:val="none" w:sz="0" w:space="0" w:color="auto" w:frame="1"/>
          <w:shd w:val="clear" w:color="auto" w:fill="FFFFFF"/>
        </w:rPr>
        <w:t xml:space="preserve"> es </w:t>
      </w:r>
      <w:proofErr w:type="spellStart"/>
      <w:r w:rsidRPr="009D18E4">
        <w:rPr>
          <w:rStyle w:val="Strong"/>
          <w:rFonts w:cstheme="minorHAnsi"/>
          <w:b w:val="0"/>
          <w:bCs w:val="0"/>
          <w:sz w:val="20"/>
          <w:szCs w:val="20"/>
          <w:bdr w:val="none" w:sz="0" w:space="0" w:color="auto" w:frame="1"/>
          <w:shd w:val="clear" w:color="auto" w:fill="FFFFFF"/>
        </w:rPr>
        <w:t>necesario</w:t>
      </w:r>
      <w:proofErr w:type="spellEnd"/>
      <w:r w:rsidRPr="009D18E4">
        <w:rPr>
          <w:rStyle w:val="Strong"/>
          <w:rFonts w:cstheme="minorHAnsi"/>
          <w:b w:val="0"/>
          <w:bCs w:val="0"/>
          <w:sz w:val="20"/>
          <w:szCs w:val="20"/>
          <w:bdr w:val="none" w:sz="0" w:space="0" w:color="auto" w:frame="1"/>
          <w:shd w:val="clear" w:color="auto" w:fill="FFFFFF"/>
        </w:rPr>
        <w:t>;</w:t>
      </w:r>
    </w:p>
    <w:p w14:paraId="65035E07" w14:textId="39E57F6D" w:rsidR="009D18E4" w:rsidRPr="009D18E4" w:rsidRDefault="009D18E4" w:rsidP="009D18E4">
      <w:pPr>
        <w:pStyle w:val="ListParagraph"/>
        <w:numPr>
          <w:ilvl w:val="0"/>
          <w:numId w:val="2"/>
        </w:numPr>
        <w:rPr>
          <w:rStyle w:val="Strong"/>
          <w:rFonts w:cstheme="minorHAnsi"/>
          <w:b w:val="0"/>
          <w:bCs w:val="0"/>
          <w:sz w:val="20"/>
          <w:szCs w:val="20"/>
        </w:rPr>
      </w:pPr>
      <w:r w:rsidRPr="009D18E4">
        <w:rPr>
          <w:rStyle w:val="Strong"/>
          <w:rFonts w:cstheme="minorHAnsi"/>
          <w:b w:val="0"/>
          <w:bCs w:val="0"/>
          <w:sz w:val="20"/>
          <w:szCs w:val="20"/>
          <w:bdr w:val="none" w:sz="0" w:space="0" w:color="auto" w:frame="1"/>
          <w:shd w:val="clear" w:color="auto" w:fill="FFFFFF"/>
        </w:rPr>
        <w:t xml:space="preserve">13 de </w:t>
      </w:r>
      <w:proofErr w:type="spellStart"/>
      <w:r w:rsidRPr="009D18E4">
        <w:rPr>
          <w:rStyle w:val="Strong"/>
          <w:rFonts w:cstheme="minorHAnsi"/>
          <w:b w:val="0"/>
          <w:bCs w:val="0"/>
          <w:sz w:val="20"/>
          <w:szCs w:val="20"/>
          <w:bdr w:val="none" w:sz="0" w:space="0" w:color="auto" w:frame="1"/>
          <w:shd w:val="clear" w:color="auto" w:fill="FFFFFF"/>
        </w:rPr>
        <w:t>noviembre</w:t>
      </w:r>
      <w:proofErr w:type="spellEnd"/>
      <w:r w:rsidRPr="009D18E4">
        <w:rPr>
          <w:rStyle w:val="Strong"/>
          <w:rFonts w:cstheme="minorHAnsi"/>
          <w:b w:val="0"/>
          <w:bCs w:val="0"/>
          <w:sz w:val="20"/>
          <w:szCs w:val="20"/>
          <w:bdr w:val="none" w:sz="0" w:space="0" w:color="auto" w:frame="1"/>
          <w:shd w:val="clear" w:color="auto" w:fill="FFFFFF"/>
        </w:rPr>
        <w:t xml:space="preserve"> de 2022 a las 9:00 a.m. </w:t>
      </w:r>
      <w:proofErr w:type="spellStart"/>
      <w:r w:rsidRPr="009D18E4">
        <w:rPr>
          <w:rStyle w:val="Strong"/>
          <w:rFonts w:cstheme="minorHAnsi"/>
          <w:b w:val="0"/>
          <w:bCs w:val="0"/>
          <w:sz w:val="20"/>
          <w:szCs w:val="20"/>
          <w:bdr w:val="none" w:sz="0" w:space="0" w:color="auto" w:frame="1"/>
          <w:shd w:val="clear" w:color="auto" w:fill="FFFFFF"/>
        </w:rPr>
        <w:t>recuento</w:t>
      </w:r>
      <w:proofErr w:type="spellEnd"/>
      <w:r w:rsidRPr="009D18E4">
        <w:rPr>
          <w:rStyle w:val="Strong"/>
          <w:rFonts w:cstheme="minorHAnsi"/>
          <w:b w:val="0"/>
          <w:bCs w:val="0"/>
          <w:sz w:val="20"/>
          <w:szCs w:val="20"/>
          <w:bdr w:val="none" w:sz="0" w:space="0" w:color="auto" w:frame="1"/>
          <w:shd w:val="clear" w:color="auto" w:fill="FFFFFF"/>
        </w:rPr>
        <w:t xml:space="preserve"> </w:t>
      </w:r>
      <w:proofErr w:type="spellStart"/>
      <w:r w:rsidRPr="009D18E4">
        <w:rPr>
          <w:rStyle w:val="Strong"/>
          <w:rFonts w:cstheme="minorHAnsi"/>
          <w:b w:val="0"/>
          <w:bCs w:val="0"/>
          <w:sz w:val="20"/>
          <w:szCs w:val="20"/>
          <w:bdr w:val="none" w:sz="0" w:space="0" w:color="auto" w:frame="1"/>
          <w:shd w:val="clear" w:color="auto" w:fill="FFFFFF"/>
        </w:rPr>
        <w:t>estatal</w:t>
      </w:r>
      <w:proofErr w:type="spellEnd"/>
      <w:r w:rsidRPr="009D18E4">
        <w:rPr>
          <w:rStyle w:val="Strong"/>
          <w:rFonts w:cstheme="minorHAnsi"/>
          <w:b w:val="0"/>
          <w:bCs w:val="0"/>
          <w:sz w:val="20"/>
          <w:szCs w:val="20"/>
          <w:bdr w:val="none" w:sz="0" w:space="0" w:color="auto" w:frame="1"/>
          <w:shd w:val="clear" w:color="auto" w:fill="FFFFFF"/>
        </w:rPr>
        <w:t xml:space="preserve">, </w:t>
      </w:r>
      <w:proofErr w:type="spellStart"/>
      <w:r w:rsidRPr="009D18E4">
        <w:rPr>
          <w:rStyle w:val="Strong"/>
          <w:rFonts w:cstheme="minorHAnsi"/>
          <w:b w:val="0"/>
          <w:bCs w:val="0"/>
          <w:sz w:val="20"/>
          <w:szCs w:val="20"/>
          <w:bdr w:val="none" w:sz="0" w:space="0" w:color="auto" w:frame="1"/>
          <w:shd w:val="clear" w:color="auto" w:fill="FFFFFF"/>
        </w:rPr>
        <w:t>si</w:t>
      </w:r>
      <w:proofErr w:type="spellEnd"/>
      <w:r w:rsidRPr="009D18E4">
        <w:rPr>
          <w:rStyle w:val="Strong"/>
          <w:rFonts w:cstheme="minorHAnsi"/>
          <w:b w:val="0"/>
          <w:bCs w:val="0"/>
          <w:sz w:val="20"/>
          <w:szCs w:val="20"/>
          <w:bdr w:val="none" w:sz="0" w:space="0" w:color="auto" w:frame="1"/>
          <w:shd w:val="clear" w:color="auto" w:fill="FFFFFF"/>
        </w:rPr>
        <w:t xml:space="preserve"> es </w:t>
      </w:r>
      <w:proofErr w:type="spellStart"/>
      <w:r w:rsidRPr="009D18E4">
        <w:rPr>
          <w:rStyle w:val="Strong"/>
          <w:rFonts w:cstheme="minorHAnsi"/>
          <w:b w:val="0"/>
          <w:bCs w:val="0"/>
          <w:sz w:val="20"/>
          <w:szCs w:val="20"/>
          <w:bdr w:val="none" w:sz="0" w:space="0" w:color="auto" w:frame="1"/>
          <w:shd w:val="clear" w:color="auto" w:fill="FFFFFF"/>
        </w:rPr>
        <w:t>necesario</w:t>
      </w:r>
      <w:proofErr w:type="spellEnd"/>
      <w:r w:rsidRPr="009D18E4">
        <w:rPr>
          <w:rStyle w:val="Strong"/>
          <w:rFonts w:cstheme="minorHAnsi"/>
          <w:b w:val="0"/>
          <w:bCs w:val="0"/>
          <w:sz w:val="20"/>
          <w:szCs w:val="20"/>
          <w:bdr w:val="none" w:sz="0" w:space="0" w:color="auto" w:frame="1"/>
          <w:shd w:val="clear" w:color="auto" w:fill="FFFFFF"/>
        </w:rPr>
        <w:t>;</w:t>
      </w:r>
    </w:p>
    <w:p w14:paraId="345646E6" w14:textId="626E8A33" w:rsidR="009D18E4" w:rsidRPr="009D18E4" w:rsidRDefault="009D18E4" w:rsidP="009D18E4">
      <w:pPr>
        <w:pStyle w:val="ListParagraph"/>
        <w:numPr>
          <w:ilvl w:val="0"/>
          <w:numId w:val="2"/>
        </w:numPr>
        <w:rPr>
          <w:rFonts w:cstheme="minorHAnsi"/>
          <w:sz w:val="20"/>
          <w:szCs w:val="20"/>
        </w:rPr>
      </w:pPr>
      <w:r w:rsidRPr="009D18E4">
        <w:rPr>
          <w:rStyle w:val="Strong"/>
          <w:rFonts w:cstheme="minorHAnsi"/>
          <w:b w:val="0"/>
          <w:bCs w:val="0"/>
          <w:sz w:val="20"/>
          <w:szCs w:val="20"/>
          <w:bdr w:val="none" w:sz="0" w:space="0" w:color="auto" w:frame="1"/>
          <w:shd w:val="clear" w:color="auto" w:fill="FFFFFF"/>
        </w:rPr>
        <w:t xml:space="preserve">18 de </w:t>
      </w:r>
      <w:proofErr w:type="spellStart"/>
      <w:r w:rsidRPr="009D18E4">
        <w:rPr>
          <w:rStyle w:val="Strong"/>
          <w:rFonts w:cstheme="minorHAnsi"/>
          <w:b w:val="0"/>
          <w:bCs w:val="0"/>
          <w:sz w:val="20"/>
          <w:szCs w:val="20"/>
          <w:bdr w:val="none" w:sz="0" w:space="0" w:color="auto" w:frame="1"/>
          <w:shd w:val="clear" w:color="auto" w:fill="FFFFFF"/>
        </w:rPr>
        <w:t>noviembre</w:t>
      </w:r>
      <w:proofErr w:type="spellEnd"/>
      <w:r w:rsidRPr="009D18E4">
        <w:rPr>
          <w:rStyle w:val="Strong"/>
          <w:rFonts w:cstheme="minorHAnsi"/>
          <w:b w:val="0"/>
          <w:bCs w:val="0"/>
          <w:sz w:val="20"/>
          <w:szCs w:val="20"/>
          <w:bdr w:val="none" w:sz="0" w:space="0" w:color="auto" w:frame="1"/>
          <w:shd w:val="clear" w:color="auto" w:fill="FFFFFF"/>
        </w:rPr>
        <w:t xml:space="preserve"> de 2022 a las 9:00 a.m. </w:t>
      </w:r>
      <w:proofErr w:type="spellStart"/>
      <w:r w:rsidRPr="009D18E4">
        <w:rPr>
          <w:rStyle w:val="Strong"/>
          <w:rFonts w:cstheme="minorHAnsi"/>
          <w:b w:val="0"/>
          <w:bCs w:val="0"/>
          <w:sz w:val="20"/>
          <w:szCs w:val="20"/>
          <w:bdr w:val="none" w:sz="0" w:space="0" w:color="auto" w:frame="1"/>
          <w:shd w:val="clear" w:color="auto" w:fill="FFFFFF"/>
        </w:rPr>
        <w:t>resultados</w:t>
      </w:r>
      <w:proofErr w:type="spellEnd"/>
      <w:r w:rsidRPr="009D18E4">
        <w:rPr>
          <w:rStyle w:val="Strong"/>
          <w:rFonts w:cstheme="minorHAnsi"/>
          <w:b w:val="0"/>
          <w:bCs w:val="0"/>
          <w:sz w:val="20"/>
          <w:szCs w:val="20"/>
          <w:bdr w:val="none" w:sz="0" w:space="0" w:color="auto" w:frame="1"/>
          <w:shd w:val="clear" w:color="auto" w:fill="FFFFFF"/>
        </w:rPr>
        <w:t xml:space="preserve"> </w:t>
      </w:r>
      <w:proofErr w:type="spellStart"/>
      <w:r w:rsidRPr="009D18E4">
        <w:rPr>
          <w:rStyle w:val="Strong"/>
          <w:rFonts w:cstheme="minorHAnsi"/>
          <w:b w:val="0"/>
          <w:bCs w:val="0"/>
          <w:sz w:val="20"/>
          <w:szCs w:val="20"/>
          <w:bdr w:val="none" w:sz="0" w:space="0" w:color="auto" w:frame="1"/>
          <w:shd w:val="clear" w:color="auto" w:fill="FFFFFF"/>
        </w:rPr>
        <w:t>oficiales</w:t>
      </w:r>
      <w:proofErr w:type="spellEnd"/>
      <w:r w:rsidRPr="009D18E4">
        <w:rPr>
          <w:rStyle w:val="Strong"/>
          <w:rFonts w:cstheme="minorHAnsi"/>
          <w:b w:val="0"/>
          <w:bCs w:val="0"/>
          <w:sz w:val="20"/>
          <w:szCs w:val="20"/>
          <w:bdr w:val="none" w:sz="0" w:space="0" w:color="auto" w:frame="1"/>
          <w:shd w:val="clear" w:color="auto" w:fill="FFFFFF"/>
        </w:rPr>
        <w:t xml:space="preserve">, </w:t>
      </w:r>
      <w:proofErr w:type="spellStart"/>
      <w:r w:rsidRPr="009D18E4">
        <w:rPr>
          <w:rStyle w:val="Strong"/>
          <w:rFonts w:cstheme="minorHAnsi"/>
          <w:b w:val="0"/>
          <w:bCs w:val="0"/>
          <w:sz w:val="20"/>
          <w:szCs w:val="20"/>
          <w:bdr w:val="none" w:sz="0" w:space="0" w:color="auto" w:frame="1"/>
          <w:shd w:val="clear" w:color="auto" w:fill="FFFFFF"/>
        </w:rPr>
        <w:t>informe</w:t>
      </w:r>
      <w:proofErr w:type="spellEnd"/>
      <w:r w:rsidRPr="009D18E4">
        <w:rPr>
          <w:rStyle w:val="Strong"/>
          <w:rFonts w:cstheme="minorHAnsi"/>
          <w:b w:val="0"/>
          <w:bCs w:val="0"/>
          <w:sz w:val="20"/>
          <w:szCs w:val="20"/>
          <w:bdr w:val="none" w:sz="0" w:space="0" w:color="auto" w:frame="1"/>
          <w:shd w:val="clear" w:color="auto" w:fill="FFFFFF"/>
        </w:rPr>
        <w:t xml:space="preserve"> de </w:t>
      </w:r>
      <w:proofErr w:type="spellStart"/>
      <w:r w:rsidRPr="009D18E4">
        <w:rPr>
          <w:rStyle w:val="Strong"/>
          <w:rFonts w:cstheme="minorHAnsi"/>
          <w:b w:val="0"/>
          <w:bCs w:val="0"/>
          <w:sz w:val="20"/>
          <w:szCs w:val="20"/>
          <w:bdr w:val="none" w:sz="0" w:space="0" w:color="auto" w:frame="1"/>
          <w:shd w:val="clear" w:color="auto" w:fill="FFFFFF"/>
        </w:rPr>
        <w:t>realización</w:t>
      </w:r>
      <w:proofErr w:type="spellEnd"/>
      <w:r w:rsidRPr="009D18E4">
        <w:rPr>
          <w:rStyle w:val="Strong"/>
          <w:rFonts w:cstheme="minorHAnsi"/>
          <w:b w:val="0"/>
          <w:bCs w:val="0"/>
          <w:sz w:val="20"/>
          <w:szCs w:val="20"/>
          <w:bdr w:val="none" w:sz="0" w:space="0" w:color="auto" w:frame="1"/>
          <w:shd w:val="clear" w:color="auto" w:fill="FFFFFF"/>
        </w:rPr>
        <w:t xml:space="preserve"> de </w:t>
      </w:r>
      <w:proofErr w:type="spellStart"/>
      <w:r w:rsidRPr="009D18E4">
        <w:rPr>
          <w:rStyle w:val="Strong"/>
          <w:rFonts w:cstheme="minorHAnsi"/>
          <w:b w:val="0"/>
          <w:bCs w:val="0"/>
          <w:sz w:val="20"/>
          <w:szCs w:val="20"/>
          <w:bdr w:val="none" w:sz="0" w:space="0" w:color="auto" w:frame="1"/>
          <w:shd w:val="clear" w:color="auto" w:fill="FFFFFF"/>
        </w:rPr>
        <w:t>elecciones</w:t>
      </w:r>
      <w:proofErr w:type="spellEnd"/>
      <w:r w:rsidRPr="009D18E4">
        <w:rPr>
          <w:rStyle w:val="Strong"/>
          <w:rFonts w:cstheme="minorHAnsi"/>
          <w:b w:val="0"/>
          <w:bCs w:val="0"/>
          <w:sz w:val="20"/>
          <w:szCs w:val="20"/>
          <w:bdr w:val="none" w:sz="0" w:space="0" w:color="auto" w:frame="1"/>
          <w:shd w:val="clear" w:color="auto" w:fill="FFFFFF"/>
        </w:rPr>
        <w:t xml:space="preserve"> y </w:t>
      </w:r>
      <w:proofErr w:type="spellStart"/>
      <w:r w:rsidRPr="009D18E4">
        <w:rPr>
          <w:rStyle w:val="Strong"/>
          <w:rFonts w:cstheme="minorHAnsi"/>
          <w:b w:val="0"/>
          <w:bCs w:val="0"/>
          <w:sz w:val="20"/>
          <w:szCs w:val="20"/>
          <w:bdr w:val="none" w:sz="0" w:space="0" w:color="auto" w:frame="1"/>
          <w:shd w:val="clear" w:color="auto" w:fill="FFFFFF"/>
        </w:rPr>
        <w:t>auditoría</w:t>
      </w:r>
      <w:proofErr w:type="spellEnd"/>
      <w:r w:rsidRPr="009D18E4">
        <w:rPr>
          <w:rStyle w:val="Strong"/>
          <w:rFonts w:cstheme="minorHAnsi"/>
          <w:b w:val="0"/>
          <w:bCs w:val="0"/>
          <w:sz w:val="20"/>
          <w:szCs w:val="20"/>
          <w:bdr w:val="none" w:sz="0" w:space="0" w:color="auto" w:frame="1"/>
          <w:shd w:val="clear" w:color="auto" w:fill="FFFFFF"/>
        </w:rPr>
        <w:t xml:space="preserve"> de </w:t>
      </w:r>
      <w:proofErr w:type="spellStart"/>
      <w:r w:rsidRPr="009D18E4">
        <w:rPr>
          <w:rStyle w:val="Strong"/>
          <w:rFonts w:cstheme="minorHAnsi"/>
          <w:b w:val="0"/>
          <w:bCs w:val="0"/>
          <w:sz w:val="20"/>
          <w:szCs w:val="20"/>
          <w:bdr w:val="none" w:sz="0" w:space="0" w:color="auto" w:frame="1"/>
          <w:shd w:val="clear" w:color="auto" w:fill="FFFFFF"/>
        </w:rPr>
        <w:t>selección</w:t>
      </w:r>
      <w:proofErr w:type="spellEnd"/>
      <w:r w:rsidRPr="009D18E4">
        <w:rPr>
          <w:rStyle w:val="Strong"/>
          <w:rFonts w:cstheme="minorHAnsi"/>
          <w:b w:val="0"/>
          <w:bCs w:val="0"/>
          <w:sz w:val="20"/>
          <w:szCs w:val="20"/>
          <w:bdr w:val="none" w:sz="0" w:space="0" w:color="auto" w:frame="1"/>
          <w:shd w:val="clear" w:color="auto" w:fill="FFFFFF"/>
        </w:rPr>
        <w:t xml:space="preserve"> de </w:t>
      </w:r>
      <w:proofErr w:type="spellStart"/>
      <w:r w:rsidRPr="009D18E4">
        <w:rPr>
          <w:rStyle w:val="Strong"/>
          <w:rFonts w:cstheme="minorHAnsi"/>
          <w:b w:val="0"/>
          <w:bCs w:val="0"/>
          <w:sz w:val="20"/>
          <w:szCs w:val="20"/>
          <w:bdr w:val="none" w:sz="0" w:space="0" w:color="auto" w:frame="1"/>
          <w:shd w:val="clear" w:color="auto" w:fill="FFFFFF"/>
        </w:rPr>
        <w:t>precintos</w:t>
      </w:r>
      <w:proofErr w:type="spellEnd"/>
      <w:r w:rsidRPr="009D18E4">
        <w:rPr>
          <w:rStyle w:val="Strong"/>
          <w:rFonts w:cstheme="minorHAnsi"/>
          <w:b w:val="0"/>
          <w:bCs w:val="0"/>
          <w:sz w:val="20"/>
          <w:szCs w:val="20"/>
          <w:bdr w:val="none" w:sz="0" w:space="0" w:color="auto" w:frame="1"/>
          <w:shd w:val="clear" w:color="auto" w:fill="FFFFFF"/>
        </w:rPr>
        <w:t>;</w:t>
      </w:r>
    </w:p>
    <w:p w14:paraId="59400D0C" w14:textId="2C948F8B" w:rsidR="009D18E4" w:rsidRPr="009D18E4" w:rsidRDefault="009D18E4" w:rsidP="00A7082B">
      <w:pPr>
        <w:pStyle w:val="ListParagraph"/>
        <w:numPr>
          <w:ilvl w:val="0"/>
          <w:numId w:val="2"/>
        </w:numPr>
        <w:rPr>
          <w:rFonts w:cstheme="minorHAnsi"/>
          <w:sz w:val="20"/>
          <w:szCs w:val="20"/>
        </w:rPr>
      </w:pPr>
      <w:r w:rsidRPr="009D18E4">
        <w:rPr>
          <w:rStyle w:val="Strong"/>
          <w:rFonts w:ascii="Calibri" w:hAnsi="Calibri" w:cs="Calibri"/>
          <w:b w:val="0"/>
          <w:bCs w:val="0"/>
          <w:sz w:val="20"/>
          <w:szCs w:val="20"/>
          <w:bdr w:val="none" w:sz="0" w:space="0" w:color="auto" w:frame="1"/>
          <w:shd w:val="clear" w:color="auto" w:fill="FFFFFF"/>
        </w:rPr>
        <w:t xml:space="preserve">28 de </w:t>
      </w:r>
      <w:proofErr w:type="spellStart"/>
      <w:r w:rsidRPr="009D18E4">
        <w:rPr>
          <w:rStyle w:val="Strong"/>
          <w:rFonts w:ascii="Calibri" w:hAnsi="Calibri" w:cs="Calibri"/>
          <w:b w:val="0"/>
          <w:bCs w:val="0"/>
          <w:sz w:val="20"/>
          <w:szCs w:val="20"/>
          <w:bdr w:val="none" w:sz="0" w:space="0" w:color="auto" w:frame="1"/>
          <w:shd w:val="clear" w:color="auto" w:fill="FFFFFF"/>
        </w:rPr>
        <w:t>noviembre</w:t>
      </w:r>
      <w:proofErr w:type="spellEnd"/>
      <w:r w:rsidRPr="009D18E4">
        <w:rPr>
          <w:rStyle w:val="Strong"/>
          <w:rFonts w:ascii="Calibri" w:hAnsi="Calibri" w:cs="Calibri"/>
          <w:b w:val="0"/>
          <w:bCs w:val="0"/>
          <w:sz w:val="20"/>
          <w:szCs w:val="20"/>
          <w:bdr w:val="none" w:sz="0" w:space="0" w:color="auto" w:frame="1"/>
          <w:shd w:val="clear" w:color="auto" w:fill="FFFFFF"/>
        </w:rPr>
        <w:t xml:space="preserve"> de 2022 a las 10:00 a.m. </w:t>
      </w:r>
      <w:proofErr w:type="spellStart"/>
      <w:r w:rsidRPr="009D18E4">
        <w:rPr>
          <w:rStyle w:val="Strong"/>
          <w:rFonts w:ascii="Calibri" w:hAnsi="Calibri" w:cs="Calibri"/>
          <w:b w:val="0"/>
          <w:bCs w:val="0"/>
          <w:sz w:val="20"/>
          <w:szCs w:val="20"/>
          <w:bdr w:val="none" w:sz="0" w:space="0" w:color="auto" w:frame="1"/>
          <w:shd w:val="clear" w:color="auto" w:fill="FFFFFF"/>
        </w:rPr>
        <w:t>auditoría</w:t>
      </w:r>
      <w:proofErr w:type="spellEnd"/>
      <w:r w:rsidRPr="009D18E4">
        <w:rPr>
          <w:rStyle w:val="Strong"/>
          <w:rFonts w:ascii="Calibri" w:hAnsi="Calibri" w:cs="Calibri"/>
          <w:b w:val="0"/>
          <w:bCs w:val="0"/>
          <w:sz w:val="20"/>
          <w:szCs w:val="20"/>
          <w:bdr w:val="none" w:sz="0" w:space="0" w:color="auto" w:frame="1"/>
          <w:shd w:val="clear" w:color="auto" w:fill="FFFFFF"/>
        </w:rPr>
        <w:t xml:space="preserve"> manual </w:t>
      </w:r>
      <w:proofErr w:type="spellStart"/>
      <w:r w:rsidRPr="009D18E4">
        <w:rPr>
          <w:rStyle w:val="Strong"/>
          <w:rFonts w:ascii="Calibri" w:hAnsi="Calibri" w:cs="Calibri"/>
          <w:b w:val="0"/>
          <w:bCs w:val="0"/>
          <w:sz w:val="20"/>
          <w:szCs w:val="20"/>
          <w:bdr w:val="none" w:sz="0" w:space="0" w:color="auto" w:frame="1"/>
          <w:shd w:val="clear" w:color="auto" w:fill="FFFFFF"/>
        </w:rPr>
        <w:t>postelectoral</w:t>
      </w:r>
      <w:proofErr w:type="spellEnd"/>
      <w:r w:rsidRPr="009D18E4">
        <w:rPr>
          <w:rFonts w:cstheme="minorHAnsi"/>
          <w:sz w:val="20"/>
          <w:szCs w:val="20"/>
        </w:rPr>
        <w:t xml:space="preserve">  </w:t>
      </w:r>
    </w:p>
    <w:p w14:paraId="22119460" w14:textId="77777777" w:rsidR="005349A5" w:rsidRPr="004E7D87" w:rsidRDefault="005349A5" w:rsidP="005349A5">
      <w:pPr>
        <w:pStyle w:val="ListParagraph"/>
        <w:ind w:left="360"/>
        <w:rPr>
          <w:rFonts w:cstheme="minorHAnsi"/>
          <w:sz w:val="20"/>
          <w:szCs w:val="20"/>
        </w:rPr>
      </w:pPr>
    </w:p>
    <w:p w14:paraId="17B8C490" w14:textId="67C981A2" w:rsidR="00242492" w:rsidRDefault="00242492" w:rsidP="005349A5">
      <w:pPr>
        <w:pStyle w:val="ListParagraph"/>
        <w:ind w:left="360"/>
        <w:rPr>
          <w:rFonts w:cstheme="minorHAnsi"/>
          <w:sz w:val="20"/>
          <w:szCs w:val="20"/>
        </w:rPr>
      </w:pPr>
      <w:r w:rsidRPr="004E7D87">
        <w:rPr>
          <w:rFonts w:cstheme="minorHAnsi"/>
          <w:sz w:val="20"/>
          <w:szCs w:val="20"/>
        </w:rPr>
        <w:t>Junta de Escrutinio del Condado:</w:t>
      </w:r>
      <w:r w:rsidR="00680CBF" w:rsidRPr="004E7D87">
        <w:rPr>
          <w:rFonts w:cstheme="minorHAnsi"/>
          <w:sz w:val="20"/>
          <w:szCs w:val="20"/>
        </w:rPr>
        <w:tab/>
      </w:r>
      <w:r w:rsidR="00680CBF" w:rsidRPr="004E7D87">
        <w:rPr>
          <w:rFonts w:cstheme="minorHAnsi"/>
          <w:sz w:val="20"/>
          <w:szCs w:val="20"/>
        </w:rPr>
        <w:tab/>
      </w:r>
      <w:r w:rsidR="00680CBF" w:rsidRPr="004E7D87">
        <w:rPr>
          <w:rFonts w:cstheme="minorHAnsi"/>
          <w:sz w:val="20"/>
          <w:szCs w:val="20"/>
        </w:rPr>
        <w:tab/>
      </w:r>
      <w:r w:rsidR="00680CBF" w:rsidRPr="004E7D87">
        <w:rPr>
          <w:rFonts w:cstheme="minorHAnsi"/>
          <w:sz w:val="20"/>
          <w:szCs w:val="20"/>
        </w:rPr>
        <w:br/>
      </w:r>
      <w:r w:rsidRPr="004E7D87">
        <w:rPr>
          <w:rFonts w:cstheme="minorHAnsi"/>
          <w:sz w:val="20"/>
          <w:szCs w:val="20"/>
        </w:rPr>
        <w:t xml:space="preserve">Anthony Ritenour, </w:t>
      </w:r>
      <w:r w:rsidR="00C86E9B" w:rsidRPr="004E7D87">
        <w:rPr>
          <w:rFonts w:cstheme="minorHAnsi"/>
          <w:sz w:val="20"/>
          <w:szCs w:val="20"/>
        </w:rPr>
        <w:t>Juez del Condado</w:t>
      </w:r>
      <w:r w:rsidR="00680CBF" w:rsidRPr="004E7D87">
        <w:rPr>
          <w:rFonts w:cstheme="minorHAnsi"/>
          <w:sz w:val="20"/>
          <w:szCs w:val="20"/>
        </w:rPr>
        <w:tab/>
      </w:r>
      <w:r w:rsidR="00680CBF" w:rsidRPr="004E7D87">
        <w:rPr>
          <w:rFonts w:cstheme="minorHAnsi"/>
          <w:sz w:val="20"/>
          <w:szCs w:val="20"/>
        </w:rPr>
        <w:tab/>
      </w:r>
      <w:r w:rsidR="00680CBF" w:rsidRPr="004E7D87">
        <w:rPr>
          <w:rFonts w:cstheme="minorHAnsi"/>
          <w:sz w:val="20"/>
          <w:szCs w:val="20"/>
        </w:rPr>
        <w:tab/>
      </w:r>
      <w:r w:rsidRPr="004E7D87">
        <w:rPr>
          <w:rFonts w:cstheme="minorHAnsi"/>
          <w:sz w:val="20"/>
          <w:szCs w:val="20"/>
        </w:rPr>
        <w:br/>
        <w:t xml:space="preserve">Chris Campbell, </w:t>
      </w:r>
      <w:r w:rsidR="00C86E9B" w:rsidRPr="004E7D87">
        <w:rPr>
          <w:rFonts w:cstheme="minorHAnsi"/>
          <w:sz w:val="20"/>
          <w:szCs w:val="20"/>
        </w:rPr>
        <w:t>Comisionado del Condado</w:t>
      </w:r>
      <w:r w:rsidR="00680CBF" w:rsidRPr="004E7D87">
        <w:rPr>
          <w:rFonts w:cstheme="minorHAnsi"/>
          <w:sz w:val="20"/>
          <w:szCs w:val="20"/>
        </w:rPr>
        <w:tab/>
      </w:r>
      <w:r w:rsidR="00680CBF" w:rsidRPr="004E7D87">
        <w:rPr>
          <w:rFonts w:cstheme="minorHAnsi"/>
          <w:sz w:val="20"/>
          <w:szCs w:val="20"/>
        </w:rPr>
        <w:tab/>
      </w:r>
      <w:r w:rsidRPr="004E7D87">
        <w:rPr>
          <w:rFonts w:cstheme="minorHAnsi"/>
          <w:sz w:val="20"/>
          <w:szCs w:val="20"/>
        </w:rPr>
        <w:br/>
        <w:t xml:space="preserve">Karen Healy, </w:t>
      </w:r>
      <w:proofErr w:type="spellStart"/>
      <w:r w:rsidR="00C86E9B" w:rsidRPr="004E7D87">
        <w:rPr>
          <w:rFonts w:cstheme="minorHAnsi"/>
          <w:sz w:val="20"/>
          <w:szCs w:val="20"/>
        </w:rPr>
        <w:t>Supervisora</w:t>
      </w:r>
      <w:proofErr w:type="spellEnd"/>
      <w:r w:rsidR="00C86E9B" w:rsidRPr="004E7D87">
        <w:rPr>
          <w:rFonts w:cstheme="minorHAnsi"/>
          <w:sz w:val="20"/>
          <w:szCs w:val="20"/>
        </w:rPr>
        <w:t xml:space="preserve"> de </w:t>
      </w:r>
      <w:proofErr w:type="spellStart"/>
      <w:r w:rsidR="00C86E9B" w:rsidRPr="004E7D87">
        <w:rPr>
          <w:rFonts w:cstheme="minorHAnsi"/>
          <w:sz w:val="20"/>
          <w:szCs w:val="20"/>
        </w:rPr>
        <w:t>Elecciones</w:t>
      </w:r>
      <w:proofErr w:type="spellEnd"/>
      <w:r w:rsidR="0027360D">
        <w:rPr>
          <w:rFonts w:cstheme="minorHAnsi"/>
          <w:sz w:val="20"/>
          <w:szCs w:val="20"/>
        </w:rPr>
        <w:br/>
      </w:r>
    </w:p>
    <w:p w14:paraId="3097040E" w14:textId="0ACCA458" w:rsidR="0027360D" w:rsidRPr="004E7D87" w:rsidRDefault="0027360D" w:rsidP="005349A5">
      <w:pPr>
        <w:pStyle w:val="ListParagraph"/>
        <w:ind w:left="360"/>
        <w:rPr>
          <w:rFonts w:cstheme="minorHAnsi"/>
          <w:sz w:val="20"/>
          <w:szCs w:val="20"/>
        </w:rPr>
      </w:pPr>
      <w:proofErr w:type="spellStart"/>
      <w:r w:rsidRPr="004E7D87">
        <w:rPr>
          <w:rFonts w:cstheme="minorHAnsi"/>
          <w:sz w:val="20"/>
          <w:szCs w:val="20"/>
        </w:rPr>
        <w:t>Miembros</w:t>
      </w:r>
      <w:proofErr w:type="spellEnd"/>
      <w:r w:rsidRPr="004E7D87">
        <w:rPr>
          <w:rFonts w:cstheme="minorHAnsi"/>
          <w:sz w:val="20"/>
          <w:szCs w:val="20"/>
        </w:rPr>
        <w:t xml:space="preserve"> </w:t>
      </w:r>
      <w:proofErr w:type="spellStart"/>
      <w:r w:rsidRPr="004E7D87">
        <w:rPr>
          <w:rFonts w:cstheme="minorHAnsi"/>
          <w:sz w:val="20"/>
          <w:szCs w:val="20"/>
        </w:rPr>
        <w:t>Alternos</w:t>
      </w:r>
      <w:proofErr w:type="spellEnd"/>
      <w:r w:rsidRPr="004E7D87">
        <w:rPr>
          <w:rFonts w:cstheme="minorHAnsi"/>
          <w:sz w:val="20"/>
          <w:szCs w:val="20"/>
        </w:rPr>
        <w:t>:</w:t>
      </w:r>
      <w:r>
        <w:rPr>
          <w:rFonts w:cstheme="minorHAnsi"/>
          <w:sz w:val="20"/>
          <w:szCs w:val="20"/>
        </w:rPr>
        <w:br/>
      </w:r>
      <w:r w:rsidRPr="004E7D87">
        <w:rPr>
          <w:rFonts w:cstheme="minorHAnsi"/>
          <w:sz w:val="20"/>
          <w:szCs w:val="20"/>
        </w:rPr>
        <w:t xml:space="preserve">Olin Shinholser, </w:t>
      </w:r>
      <w:proofErr w:type="spellStart"/>
      <w:r w:rsidRPr="004E7D87">
        <w:rPr>
          <w:rFonts w:cstheme="minorHAnsi"/>
          <w:sz w:val="20"/>
          <w:szCs w:val="20"/>
        </w:rPr>
        <w:t>Juez</w:t>
      </w:r>
      <w:proofErr w:type="spellEnd"/>
      <w:r w:rsidRPr="004E7D87">
        <w:rPr>
          <w:rFonts w:cstheme="minorHAnsi"/>
          <w:sz w:val="20"/>
          <w:szCs w:val="20"/>
        </w:rPr>
        <w:t xml:space="preserve"> Superior </w:t>
      </w:r>
      <w:proofErr w:type="spellStart"/>
      <w:r w:rsidRPr="004E7D87">
        <w:rPr>
          <w:rFonts w:cstheme="minorHAnsi"/>
          <w:sz w:val="20"/>
          <w:szCs w:val="20"/>
        </w:rPr>
        <w:t>Alterno</w:t>
      </w:r>
      <w:proofErr w:type="spellEnd"/>
      <w:r>
        <w:rPr>
          <w:rFonts w:cstheme="minorHAnsi"/>
          <w:sz w:val="20"/>
          <w:szCs w:val="20"/>
        </w:rPr>
        <w:br/>
      </w:r>
      <w:r w:rsidRPr="004E7D87">
        <w:rPr>
          <w:rFonts w:cstheme="minorHAnsi"/>
          <w:sz w:val="20"/>
          <w:szCs w:val="20"/>
        </w:rPr>
        <w:t xml:space="preserve">Scott Kirouac, </w:t>
      </w:r>
      <w:proofErr w:type="spellStart"/>
      <w:r w:rsidRPr="004E7D87">
        <w:rPr>
          <w:rFonts w:cstheme="minorHAnsi"/>
          <w:sz w:val="20"/>
          <w:szCs w:val="20"/>
        </w:rPr>
        <w:t>Comisionado</w:t>
      </w:r>
      <w:proofErr w:type="spellEnd"/>
      <w:r w:rsidRPr="004E7D87">
        <w:rPr>
          <w:rFonts w:cstheme="minorHAnsi"/>
          <w:sz w:val="20"/>
          <w:szCs w:val="20"/>
        </w:rPr>
        <w:t xml:space="preserve"> del </w:t>
      </w:r>
      <w:proofErr w:type="spellStart"/>
      <w:r w:rsidRPr="004E7D87">
        <w:rPr>
          <w:rFonts w:cstheme="minorHAnsi"/>
          <w:sz w:val="20"/>
          <w:szCs w:val="20"/>
        </w:rPr>
        <w:t>Condado</w:t>
      </w:r>
      <w:proofErr w:type="spellEnd"/>
      <w:r w:rsidRPr="004E7D87">
        <w:rPr>
          <w:rFonts w:cstheme="minorHAnsi"/>
          <w:sz w:val="20"/>
          <w:szCs w:val="20"/>
        </w:rPr>
        <w:t xml:space="preserve"> </w:t>
      </w:r>
      <w:proofErr w:type="spellStart"/>
      <w:r w:rsidRPr="004E7D87">
        <w:rPr>
          <w:rFonts w:cstheme="minorHAnsi"/>
          <w:sz w:val="20"/>
          <w:szCs w:val="20"/>
        </w:rPr>
        <w:t>Alterno</w:t>
      </w:r>
      <w:proofErr w:type="spellEnd"/>
    </w:p>
    <w:p w14:paraId="016ED4DE" w14:textId="3CF975B3" w:rsidR="00B324FF" w:rsidRPr="004E7D87" w:rsidRDefault="00B324FF" w:rsidP="003D6659">
      <w:pPr>
        <w:pStyle w:val="NormalWeb"/>
        <w:shd w:val="clear" w:color="auto" w:fill="FFFFFF"/>
        <w:spacing w:before="0" w:beforeAutospacing="0" w:after="0" w:afterAutospacing="0"/>
        <w:textAlignment w:val="baseline"/>
        <w:rPr>
          <w:rFonts w:asciiTheme="minorHAnsi" w:hAnsiTheme="minorHAnsi" w:cstheme="minorHAnsi"/>
          <w:b/>
          <w:bCs/>
          <w:sz w:val="20"/>
          <w:szCs w:val="20"/>
        </w:rPr>
      </w:pPr>
      <w:r w:rsidRPr="004E7D87">
        <w:rPr>
          <w:rStyle w:val="Strong"/>
          <w:rFonts w:asciiTheme="minorHAnsi" w:hAnsiTheme="minorHAnsi" w:cstheme="minorHAnsi"/>
          <w:b w:val="0"/>
          <w:bCs w:val="0"/>
          <w:sz w:val="20"/>
          <w:szCs w:val="20"/>
          <w:bdr w:val="none" w:sz="0" w:space="0" w:color="auto" w:frame="1"/>
        </w:rPr>
        <w:t>A un candidato, funcionario del partido político o funcionario del comité político, o una persona designada por ellos, se le otorgará acceso razonable a previa solicitud para revisar o inspeccionar los materiales de la boleta antes del escrutinio o la tabulación. *Complete y envíe el formulario de solicitud disponible en </w:t>
      </w:r>
      <w:r w:rsidRPr="004E7D87">
        <w:rPr>
          <w:rStyle w:val="Strong"/>
          <w:rFonts w:asciiTheme="minorHAnsi" w:hAnsiTheme="minorHAnsi" w:cstheme="minorHAnsi"/>
          <w:b w:val="0"/>
          <w:bCs w:val="0"/>
          <w:sz w:val="20"/>
          <w:szCs w:val="20"/>
          <w:u w:val="single"/>
          <w:bdr w:val="none" w:sz="0" w:space="0" w:color="auto" w:frame="1"/>
        </w:rPr>
        <w:t>www.votehighlands.com</w:t>
      </w:r>
      <w:r w:rsidRPr="004E7D87">
        <w:rPr>
          <w:rStyle w:val="Strong"/>
          <w:rFonts w:asciiTheme="minorHAnsi" w:hAnsiTheme="minorHAnsi" w:cstheme="minorHAnsi"/>
          <w:b w:val="0"/>
          <w:bCs w:val="0"/>
          <w:sz w:val="20"/>
          <w:szCs w:val="20"/>
          <w:bdr w:val="none" w:sz="0" w:space="0" w:color="auto" w:frame="1"/>
        </w:rPr>
        <w:t xml:space="preserve">. </w:t>
      </w:r>
      <w:r w:rsidRPr="004E7D87">
        <w:rPr>
          <w:rStyle w:val="Strong"/>
          <w:rFonts w:asciiTheme="minorHAnsi" w:hAnsiTheme="minorHAnsi" w:cstheme="minorHAnsi"/>
          <w:b w:val="0"/>
          <w:bCs w:val="0"/>
          <w:sz w:val="20"/>
          <w:szCs w:val="20"/>
          <w:bdr w:val="none" w:sz="0" w:space="0" w:color="auto" w:frame="1"/>
        </w:rPr>
        <w:br/>
        <w:t>  </w:t>
      </w:r>
    </w:p>
    <w:p w14:paraId="13E9051E" w14:textId="63AC36C6" w:rsidR="00B324FF" w:rsidRPr="004E7D87" w:rsidRDefault="00B324FF" w:rsidP="003D6659">
      <w:pPr>
        <w:pStyle w:val="NormalWeb"/>
        <w:shd w:val="clear" w:color="auto" w:fill="FFFFFF"/>
        <w:spacing w:before="0" w:beforeAutospacing="0" w:after="0" w:afterAutospacing="0"/>
        <w:textAlignment w:val="baseline"/>
        <w:rPr>
          <w:rFonts w:asciiTheme="minorHAnsi" w:hAnsiTheme="minorHAnsi" w:cstheme="minorHAnsi"/>
          <w:b/>
          <w:bCs/>
          <w:sz w:val="20"/>
          <w:szCs w:val="20"/>
        </w:rPr>
      </w:pPr>
      <w:r w:rsidRPr="004E7D87">
        <w:rPr>
          <w:rStyle w:val="Strong"/>
          <w:rFonts w:asciiTheme="minorHAnsi" w:hAnsiTheme="minorHAnsi" w:cstheme="minorHAnsi"/>
          <w:b w:val="0"/>
          <w:bCs w:val="0"/>
          <w:sz w:val="20"/>
          <w:szCs w:val="20"/>
          <w:bdr w:val="none" w:sz="0" w:space="0" w:color="auto" w:frame="1"/>
        </w:rPr>
        <w:t>De acuerdo con la Ley Sunshine de Florida, estas reuniones están abiertas al público. Cualquier impugnación de una boleta de voto por correo debe hacerse antes de que las boletas sean escrutadas, F.S. 101.68(2)(</w:t>
      </w:r>
      <w:r w:rsidR="00680CBF" w:rsidRPr="004E7D87">
        <w:rPr>
          <w:rStyle w:val="Strong"/>
          <w:rFonts w:asciiTheme="minorHAnsi" w:hAnsiTheme="minorHAnsi" w:cstheme="minorHAnsi"/>
          <w:b w:val="0"/>
          <w:bCs w:val="0"/>
          <w:sz w:val="20"/>
          <w:szCs w:val="20"/>
          <w:bdr w:val="none" w:sz="0" w:space="0" w:color="auto" w:frame="1"/>
        </w:rPr>
        <w:t>c</w:t>
      </w:r>
      <w:r w:rsidRPr="004E7D87">
        <w:rPr>
          <w:rStyle w:val="Strong"/>
          <w:rFonts w:asciiTheme="minorHAnsi" w:hAnsiTheme="minorHAnsi" w:cstheme="minorHAnsi"/>
          <w:b w:val="0"/>
          <w:bCs w:val="0"/>
          <w:sz w:val="20"/>
          <w:szCs w:val="20"/>
          <w:bdr w:val="none" w:sz="0" w:space="0" w:color="auto" w:frame="1"/>
        </w:rPr>
        <w:t>)</w:t>
      </w:r>
      <w:r w:rsidR="00680CBF" w:rsidRPr="004E7D87">
        <w:rPr>
          <w:rStyle w:val="Strong"/>
          <w:rFonts w:asciiTheme="minorHAnsi" w:hAnsiTheme="minorHAnsi" w:cstheme="minorHAnsi"/>
          <w:b w:val="0"/>
          <w:bCs w:val="0"/>
          <w:sz w:val="20"/>
          <w:szCs w:val="20"/>
          <w:bdr w:val="none" w:sz="0" w:space="0" w:color="auto" w:frame="1"/>
        </w:rPr>
        <w:t>4</w:t>
      </w:r>
      <w:r w:rsidRPr="004E7D87">
        <w:rPr>
          <w:rStyle w:val="Strong"/>
          <w:rFonts w:asciiTheme="minorHAnsi" w:hAnsiTheme="minorHAnsi" w:cstheme="minorHAnsi"/>
          <w:b w:val="0"/>
          <w:bCs w:val="0"/>
          <w:sz w:val="20"/>
          <w:szCs w:val="20"/>
          <w:bdr w:val="none" w:sz="0" w:space="0" w:color="auto" w:frame="1"/>
        </w:rPr>
        <w:t>. Puede ser necesario que la Junta de Escrutinio vuelva a reunirse en momentos o lugares distintos de los especificados anteriormente. De ser así, la ubicación, fecha y hora serán anunciadas al final de la reunión anterior, publicadas en línea en </w:t>
      </w:r>
      <w:r w:rsidRPr="004E7D87">
        <w:rPr>
          <w:rStyle w:val="Strong"/>
          <w:rFonts w:asciiTheme="minorHAnsi" w:hAnsiTheme="minorHAnsi" w:cstheme="minorHAnsi"/>
          <w:b w:val="0"/>
          <w:bCs w:val="0"/>
          <w:sz w:val="20"/>
          <w:szCs w:val="20"/>
          <w:u w:val="single"/>
          <w:bdr w:val="none" w:sz="0" w:space="0" w:color="auto" w:frame="1"/>
        </w:rPr>
        <w:t>www.</w:t>
      </w:r>
      <w:r w:rsidR="00C86E9B" w:rsidRPr="004E7D87">
        <w:rPr>
          <w:rStyle w:val="Strong"/>
          <w:rFonts w:asciiTheme="minorHAnsi" w:hAnsiTheme="minorHAnsi" w:cstheme="minorHAnsi"/>
          <w:b w:val="0"/>
          <w:bCs w:val="0"/>
          <w:sz w:val="20"/>
          <w:szCs w:val="20"/>
          <w:u w:val="single"/>
          <w:bdr w:val="none" w:sz="0" w:space="0" w:color="auto" w:frame="1"/>
        </w:rPr>
        <w:t>votehighlands.com</w:t>
      </w:r>
      <w:r w:rsidRPr="004E7D87">
        <w:rPr>
          <w:rStyle w:val="Strong"/>
          <w:rFonts w:asciiTheme="minorHAnsi" w:hAnsiTheme="minorHAnsi" w:cstheme="minorHAnsi"/>
          <w:b w:val="0"/>
          <w:bCs w:val="0"/>
          <w:sz w:val="20"/>
          <w:szCs w:val="20"/>
          <w:bdr w:val="none" w:sz="0" w:space="0" w:color="auto" w:frame="1"/>
        </w:rPr>
        <w:t>, publicadas en la puerta de la Oficina de la Supervisora de Elecciones.</w:t>
      </w:r>
      <w:r w:rsidRPr="004E7D87">
        <w:rPr>
          <w:rStyle w:val="Strong"/>
          <w:rFonts w:asciiTheme="minorHAnsi" w:hAnsiTheme="minorHAnsi" w:cstheme="minorHAnsi"/>
          <w:b w:val="0"/>
          <w:bCs w:val="0"/>
          <w:sz w:val="20"/>
          <w:szCs w:val="20"/>
          <w:bdr w:val="none" w:sz="0" w:space="0" w:color="auto" w:frame="1"/>
        </w:rPr>
        <w:br/>
      </w:r>
    </w:p>
    <w:p w14:paraId="6D7619C7" w14:textId="7A3B78CA" w:rsidR="00B324FF" w:rsidRPr="004E7D87" w:rsidRDefault="00B324FF" w:rsidP="003D6659">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0"/>
          <w:szCs w:val="20"/>
          <w:bdr w:val="none" w:sz="0" w:space="0" w:color="auto" w:frame="1"/>
        </w:rPr>
      </w:pPr>
      <w:r w:rsidRPr="004E7D87">
        <w:rPr>
          <w:rStyle w:val="Strong"/>
          <w:rFonts w:asciiTheme="minorHAnsi" w:hAnsiTheme="minorHAnsi" w:cstheme="minorHAnsi"/>
          <w:b w:val="0"/>
          <w:bCs w:val="0"/>
          <w:sz w:val="20"/>
          <w:szCs w:val="20"/>
          <w:bdr w:val="none" w:sz="0" w:space="0" w:color="auto" w:frame="1"/>
        </w:rPr>
        <w:t>Aviso: La Sección 286.0105, Estatutos de la Florida, establece que si una persona decide apelar cualquier decisión de la junta, agencia o comisión con respecto a cualquier asunto considerado en una reunión o audiencia, necesitará un registro de los procedimientos, y que, para tal propósito, puede necesitar asegurarse de que se haga un registro literal de los procedimientos, el cual incluye el testimonio y la evidencia sobre los cuales se basará la apelación.</w:t>
      </w:r>
    </w:p>
    <w:p w14:paraId="5695E90C" w14:textId="77777777" w:rsidR="00242492" w:rsidRPr="004E7D87" w:rsidRDefault="00242492" w:rsidP="003D6659">
      <w:pPr>
        <w:pStyle w:val="NormalWeb"/>
        <w:shd w:val="clear" w:color="auto" w:fill="FFFFFF"/>
        <w:spacing w:before="0" w:beforeAutospacing="0" w:after="0" w:afterAutospacing="0"/>
        <w:textAlignment w:val="baseline"/>
        <w:rPr>
          <w:rFonts w:asciiTheme="minorHAnsi" w:hAnsiTheme="minorHAnsi" w:cstheme="minorHAnsi"/>
          <w:b/>
          <w:bCs/>
          <w:sz w:val="20"/>
          <w:szCs w:val="20"/>
        </w:rPr>
      </w:pPr>
    </w:p>
    <w:p w14:paraId="66C7D061" w14:textId="285647B5" w:rsidR="00B324FF" w:rsidRPr="004E7D87" w:rsidRDefault="00B324FF" w:rsidP="003D6659">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4E7D87">
        <w:rPr>
          <w:rStyle w:val="Strong"/>
          <w:rFonts w:asciiTheme="minorHAnsi" w:hAnsiTheme="minorHAnsi" w:cstheme="minorHAnsi"/>
          <w:b w:val="0"/>
          <w:bCs w:val="0"/>
          <w:sz w:val="20"/>
          <w:szCs w:val="20"/>
          <w:bdr w:val="none" w:sz="0" w:space="0" w:color="auto" w:frame="1"/>
        </w:rPr>
        <w:t>De acuerdo con la Ley de Estadounidenses con Discapacidades (ADA), si alguna persona con una discapacidad, según lo definido por la ADA, necesita adaptaciones especiales para participar en estos procedimientos, a más tardar dos días hábiles antes de los procedimientos, debe comunicarse con la Oficina de la Supervisora de Elecciones al 863-402-6655.</w:t>
      </w:r>
    </w:p>
    <w:p w14:paraId="2D7869EA" w14:textId="77777777" w:rsidR="00680CBF" w:rsidRPr="004E7D87" w:rsidRDefault="00680CBF" w:rsidP="00680CBF">
      <w:pPr>
        <w:autoSpaceDE w:val="0"/>
        <w:autoSpaceDN w:val="0"/>
        <w:adjustRightInd w:val="0"/>
        <w:spacing w:after="0" w:line="240" w:lineRule="auto"/>
        <w:rPr>
          <w:rFonts w:cstheme="minorHAnsi"/>
          <w:sz w:val="20"/>
          <w:szCs w:val="20"/>
        </w:rPr>
      </w:pPr>
    </w:p>
    <w:p w14:paraId="070C3146" w14:textId="2FC82D23" w:rsidR="00680CBF" w:rsidRPr="004E7D87" w:rsidRDefault="00680CBF" w:rsidP="00680CBF">
      <w:pPr>
        <w:autoSpaceDE w:val="0"/>
        <w:autoSpaceDN w:val="0"/>
        <w:adjustRightInd w:val="0"/>
        <w:spacing w:after="0" w:line="240" w:lineRule="auto"/>
        <w:rPr>
          <w:rFonts w:cstheme="minorHAnsi"/>
          <w:sz w:val="20"/>
          <w:szCs w:val="20"/>
        </w:rPr>
      </w:pPr>
      <w:r w:rsidRPr="004E7D87">
        <w:rPr>
          <w:rFonts w:cstheme="minorHAnsi"/>
          <w:sz w:val="20"/>
          <w:szCs w:val="20"/>
        </w:rPr>
        <w:t>Karen Healy</w:t>
      </w:r>
    </w:p>
    <w:p w14:paraId="5E20EA44" w14:textId="77777777" w:rsidR="00680CBF" w:rsidRPr="004E7D87" w:rsidRDefault="00680CBF" w:rsidP="00680CBF">
      <w:pPr>
        <w:autoSpaceDE w:val="0"/>
        <w:autoSpaceDN w:val="0"/>
        <w:adjustRightInd w:val="0"/>
        <w:spacing w:after="0" w:line="240" w:lineRule="auto"/>
        <w:rPr>
          <w:rFonts w:cstheme="minorHAnsi"/>
          <w:sz w:val="20"/>
          <w:szCs w:val="20"/>
        </w:rPr>
      </w:pPr>
      <w:r w:rsidRPr="004E7D87">
        <w:rPr>
          <w:rFonts w:cstheme="minorHAnsi"/>
          <w:sz w:val="20"/>
          <w:szCs w:val="20"/>
        </w:rPr>
        <w:t xml:space="preserve">Supervisora de Elecciones </w:t>
      </w:r>
    </w:p>
    <w:p w14:paraId="7E417F02" w14:textId="044ECD26" w:rsidR="00680CBF" w:rsidRPr="004E7D87" w:rsidRDefault="00680CBF" w:rsidP="00680CBF">
      <w:pPr>
        <w:autoSpaceDE w:val="0"/>
        <w:autoSpaceDN w:val="0"/>
        <w:adjustRightInd w:val="0"/>
        <w:spacing w:after="0" w:line="240" w:lineRule="auto"/>
        <w:rPr>
          <w:rFonts w:cstheme="minorHAnsi"/>
          <w:sz w:val="20"/>
          <w:szCs w:val="20"/>
        </w:rPr>
      </w:pPr>
      <w:r w:rsidRPr="004E7D87">
        <w:rPr>
          <w:rFonts w:cstheme="minorHAnsi"/>
          <w:sz w:val="20"/>
          <w:szCs w:val="20"/>
        </w:rPr>
        <w:t>580 S. Commerce Ave., Ste. A201</w:t>
      </w:r>
    </w:p>
    <w:p w14:paraId="31B25B1A" w14:textId="77777777" w:rsidR="00680CBF" w:rsidRPr="004E7D87" w:rsidRDefault="00680CBF" w:rsidP="00680CBF">
      <w:pPr>
        <w:autoSpaceDE w:val="0"/>
        <w:autoSpaceDN w:val="0"/>
        <w:adjustRightInd w:val="0"/>
        <w:spacing w:after="0" w:line="240" w:lineRule="auto"/>
        <w:rPr>
          <w:rFonts w:cstheme="minorHAnsi"/>
          <w:sz w:val="20"/>
          <w:szCs w:val="20"/>
        </w:rPr>
      </w:pPr>
      <w:r w:rsidRPr="004E7D87">
        <w:rPr>
          <w:rFonts w:cstheme="minorHAnsi"/>
          <w:sz w:val="20"/>
          <w:szCs w:val="20"/>
        </w:rPr>
        <w:t>Sebring, FL 33870</w:t>
      </w:r>
    </w:p>
    <w:p w14:paraId="31D9AE9B" w14:textId="387F1080" w:rsidR="00680CBF" w:rsidRPr="004E7D87" w:rsidRDefault="00680CBF" w:rsidP="0027360D">
      <w:pPr>
        <w:spacing w:line="240" w:lineRule="auto"/>
        <w:ind w:right="-180"/>
        <w:rPr>
          <w:rFonts w:cstheme="minorHAnsi"/>
          <w:sz w:val="20"/>
          <w:szCs w:val="20"/>
        </w:rPr>
      </w:pPr>
      <w:r w:rsidRPr="004E7D87">
        <w:rPr>
          <w:rFonts w:cstheme="minorHAnsi"/>
          <w:sz w:val="20"/>
          <w:szCs w:val="20"/>
        </w:rPr>
        <w:t>(863) 402-6655</w:t>
      </w:r>
    </w:p>
    <w:sectPr w:rsidR="00680CBF" w:rsidRPr="004E7D87" w:rsidSect="0008799C">
      <w:pgSz w:w="12240" w:h="15840"/>
      <w:pgMar w:top="720" w:right="108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3220"/>
    <w:multiLevelType w:val="hybridMultilevel"/>
    <w:tmpl w:val="5C66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1363F"/>
    <w:multiLevelType w:val="hybridMultilevel"/>
    <w:tmpl w:val="855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9907102">
    <w:abstractNumId w:val="1"/>
  </w:num>
  <w:num w:numId="2" w16cid:durableId="1885360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61"/>
    <w:rsid w:val="000048C3"/>
    <w:rsid w:val="00007AC6"/>
    <w:rsid w:val="00007F22"/>
    <w:rsid w:val="00017B8B"/>
    <w:rsid w:val="0008799C"/>
    <w:rsid w:val="0010047B"/>
    <w:rsid w:val="00132396"/>
    <w:rsid w:val="00142ACF"/>
    <w:rsid w:val="00157B3D"/>
    <w:rsid w:val="001836FA"/>
    <w:rsid w:val="001D63E5"/>
    <w:rsid w:val="00242492"/>
    <w:rsid w:val="0027360D"/>
    <w:rsid w:val="00274FDF"/>
    <w:rsid w:val="002B244E"/>
    <w:rsid w:val="003A3083"/>
    <w:rsid w:val="003D6659"/>
    <w:rsid w:val="0045583A"/>
    <w:rsid w:val="004650A1"/>
    <w:rsid w:val="004B0957"/>
    <w:rsid w:val="004E7D87"/>
    <w:rsid w:val="00513BA7"/>
    <w:rsid w:val="005349A5"/>
    <w:rsid w:val="00547EE4"/>
    <w:rsid w:val="005D2F37"/>
    <w:rsid w:val="00636DA3"/>
    <w:rsid w:val="0064297A"/>
    <w:rsid w:val="00680CBF"/>
    <w:rsid w:val="006F65C9"/>
    <w:rsid w:val="007D0C34"/>
    <w:rsid w:val="0080446C"/>
    <w:rsid w:val="00826561"/>
    <w:rsid w:val="00855AED"/>
    <w:rsid w:val="008C52A3"/>
    <w:rsid w:val="008F32A3"/>
    <w:rsid w:val="008F6D77"/>
    <w:rsid w:val="0094469C"/>
    <w:rsid w:val="00964C1B"/>
    <w:rsid w:val="009B4427"/>
    <w:rsid w:val="009D18E4"/>
    <w:rsid w:val="009D37F2"/>
    <w:rsid w:val="00A7082B"/>
    <w:rsid w:val="00A76E53"/>
    <w:rsid w:val="00A8047D"/>
    <w:rsid w:val="00AA27CC"/>
    <w:rsid w:val="00AA5E7E"/>
    <w:rsid w:val="00AC03A8"/>
    <w:rsid w:val="00B30882"/>
    <w:rsid w:val="00B324FF"/>
    <w:rsid w:val="00B50B57"/>
    <w:rsid w:val="00B60CD6"/>
    <w:rsid w:val="00BA72F6"/>
    <w:rsid w:val="00BE4E04"/>
    <w:rsid w:val="00C61B64"/>
    <w:rsid w:val="00C86E9B"/>
    <w:rsid w:val="00CC7D12"/>
    <w:rsid w:val="00D23877"/>
    <w:rsid w:val="00D57981"/>
    <w:rsid w:val="00DB15D9"/>
    <w:rsid w:val="00DB2E7E"/>
    <w:rsid w:val="00E347FB"/>
    <w:rsid w:val="00E6230B"/>
    <w:rsid w:val="00E7034A"/>
    <w:rsid w:val="00E83792"/>
    <w:rsid w:val="00EB2C13"/>
    <w:rsid w:val="00EC7A12"/>
    <w:rsid w:val="00EE59F3"/>
    <w:rsid w:val="00EE723D"/>
    <w:rsid w:val="00F06057"/>
    <w:rsid w:val="00F247EE"/>
    <w:rsid w:val="00F63090"/>
    <w:rsid w:val="00F86130"/>
    <w:rsid w:val="00FA58BE"/>
    <w:rsid w:val="00FC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7E45"/>
  <w15:chartTrackingRefBased/>
  <w15:docId w15:val="{A2E571A7-349E-49B2-B996-81BEE523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057"/>
    <w:pPr>
      <w:ind w:left="720"/>
      <w:contextualSpacing/>
    </w:pPr>
  </w:style>
  <w:style w:type="character" w:styleId="Hyperlink">
    <w:name w:val="Hyperlink"/>
    <w:basedOn w:val="DefaultParagraphFont"/>
    <w:uiPriority w:val="99"/>
    <w:unhideWhenUsed/>
    <w:rsid w:val="00B60CD6"/>
    <w:rPr>
      <w:color w:val="0563C1" w:themeColor="hyperlink"/>
      <w:u w:val="single"/>
    </w:rPr>
  </w:style>
  <w:style w:type="character" w:styleId="UnresolvedMention">
    <w:name w:val="Unresolved Mention"/>
    <w:basedOn w:val="DefaultParagraphFont"/>
    <w:uiPriority w:val="99"/>
    <w:semiHidden/>
    <w:unhideWhenUsed/>
    <w:rsid w:val="00B60CD6"/>
    <w:rPr>
      <w:color w:val="605E5C"/>
      <w:shd w:val="clear" w:color="auto" w:fill="E1DFDD"/>
    </w:rPr>
  </w:style>
  <w:style w:type="character" w:styleId="Strong">
    <w:name w:val="Strong"/>
    <w:basedOn w:val="DefaultParagraphFont"/>
    <w:uiPriority w:val="22"/>
    <w:qFormat/>
    <w:rsid w:val="00C61B64"/>
    <w:rPr>
      <w:b/>
      <w:bCs/>
    </w:rPr>
  </w:style>
  <w:style w:type="paragraph" w:styleId="HTMLPreformatted">
    <w:name w:val="HTML Preformatted"/>
    <w:basedOn w:val="Normal"/>
    <w:link w:val="HTMLPreformattedChar"/>
    <w:uiPriority w:val="99"/>
    <w:semiHidden/>
    <w:unhideWhenUsed/>
    <w:rsid w:val="009B4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4427"/>
    <w:rPr>
      <w:rFonts w:ascii="Courier New" w:eastAsia="Times New Roman" w:hAnsi="Courier New" w:cs="Courier New"/>
      <w:sz w:val="20"/>
      <w:szCs w:val="20"/>
    </w:rPr>
  </w:style>
  <w:style w:type="character" w:customStyle="1" w:styleId="y2iqfc">
    <w:name w:val="y2iqfc"/>
    <w:basedOn w:val="DefaultParagraphFont"/>
    <w:rsid w:val="009B4427"/>
  </w:style>
  <w:style w:type="paragraph" w:styleId="NormalWeb">
    <w:name w:val="Normal (Web)"/>
    <w:basedOn w:val="Normal"/>
    <w:uiPriority w:val="99"/>
    <w:semiHidden/>
    <w:unhideWhenUsed/>
    <w:rsid w:val="00B324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652">
      <w:bodyDiv w:val="1"/>
      <w:marLeft w:val="0"/>
      <w:marRight w:val="0"/>
      <w:marTop w:val="0"/>
      <w:marBottom w:val="0"/>
      <w:divBdr>
        <w:top w:val="none" w:sz="0" w:space="0" w:color="auto"/>
        <w:left w:val="none" w:sz="0" w:space="0" w:color="auto"/>
        <w:bottom w:val="none" w:sz="0" w:space="0" w:color="auto"/>
        <w:right w:val="none" w:sz="0" w:space="0" w:color="auto"/>
      </w:divBdr>
    </w:div>
    <w:div w:id="181364809">
      <w:bodyDiv w:val="1"/>
      <w:marLeft w:val="0"/>
      <w:marRight w:val="0"/>
      <w:marTop w:val="0"/>
      <w:marBottom w:val="0"/>
      <w:divBdr>
        <w:top w:val="none" w:sz="0" w:space="0" w:color="auto"/>
        <w:left w:val="none" w:sz="0" w:space="0" w:color="auto"/>
        <w:bottom w:val="none" w:sz="0" w:space="0" w:color="auto"/>
        <w:right w:val="none" w:sz="0" w:space="0" w:color="auto"/>
      </w:divBdr>
    </w:div>
    <w:div w:id="569079070">
      <w:bodyDiv w:val="1"/>
      <w:marLeft w:val="0"/>
      <w:marRight w:val="0"/>
      <w:marTop w:val="0"/>
      <w:marBottom w:val="0"/>
      <w:divBdr>
        <w:top w:val="none" w:sz="0" w:space="0" w:color="auto"/>
        <w:left w:val="none" w:sz="0" w:space="0" w:color="auto"/>
        <w:bottom w:val="none" w:sz="0" w:space="0" w:color="auto"/>
        <w:right w:val="none" w:sz="0" w:space="0" w:color="auto"/>
      </w:divBdr>
    </w:div>
    <w:div w:id="1232547437">
      <w:bodyDiv w:val="1"/>
      <w:marLeft w:val="0"/>
      <w:marRight w:val="0"/>
      <w:marTop w:val="0"/>
      <w:marBottom w:val="0"/>
      <w:divBdr>
        <w:top w:val="none" w:sz="0" w:space="0" w:color="auto"/>
        <w:left w:val="none" w:sz="0" w:space="0" w:color="auto"/>
        <w:bottom w:val="none" w:sz="0" w:space="0" w:color="auto"/>
        <w:right w:val="none" w:sz="0" w:space="0" w:color="auto"/>
      </w:divBdr>
    </w:div>
    <w:div w:id="1261261612">
      <w:bodyDiv w:val="1"/>
      <w:marLeft w:val="0"/>
      <w:marRight w:val="0"/>
      <w:marTop w:val="0"/>
      <w:marBottom w:val="0"/>
      <w:divBdr>
        <w:top w:val="none" w:sz="0" w:space="0" w:color="auto"/>
        <w:left w:val="none" w:sz="0" w:space="0" w:color="auto"/>
        <w:bottom w:val="none" w:sz="0" w:space="0" w:color="auto"/>
        <w:right w:val="none" w:sz="0" w:space="0" w:color="auto"/>
      </w:divBdr>
    </w:div>
    <w:div w:id="18430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tehighlands.com" TargetMode="External"/><Relationship Id="rId5" Type="http://schemas.openxmlformats.org/officeDocument/2006/relationships/hyperlink" Target="http://www.votehighlan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Karen</dc:creator>
  <cp:keywords/>
  <dc:description/>
  <cp:lastModifiedBy>Branca, Lisa C.</cp:lastModifiedBy>
  <cp:revision>34</cp:revision>
  <dcterms:created xsi:type="dcterms:W3CDTF">2022-07-19T09:38:00Z</dcterms:created>
  <dcterms:modified xsi:type="dcterms:W3CDTF">2022-10-13T23:14:00Z</dcterms:modified>
</cp:coreProperties>
</file>